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1B" w:rsidRPr="00424B9C" w:rsidRDefault="0055421B">
      <w:pPr>
        <w:rPr>
          <w:rFonts w:ascii="Times New Roman" w:eastAsia="Times New Roman" w:hAnsi="Times New Roman" w:cs="Times New Roman"/>
          <w:b/>
          <w:sz w:val="24"/>
          <w:szCs w:val="24"/>
        </w:rPr>
      </w:pPr>
      <w:bookmarkStart w:id="0" w:name="_GoBack"/>
      <w:bookmarkEnd w:id="0"/>
      <w:r w:rsidRPr="00424B9C">
        <w:rPr>
          <w:rFonts w:ascii="Times New Roman" w:eastAsia="Times New Roman" w:hAnsi="Times New Roman" w:cs="Times New Roman"/>
          <w:b/>
          <w:sz w:val="24"/>
          <w:szCs w:val="24"/>
        </w:rPr>
        <w:t>Global Engagement in on-campus teaching at Gustavus Adolphus College</w:t>
      </w:r>
    </w:p>
    <w:p w:rsidR="0055421B" w:rsidRPr="00424B9C" w:rsidRDefault="0055421B">
      <w:pPr>
        <w:rPr>
          <w:rFonts w:ascii="Times New Roman" w:eastAsia="Times New Roman" w:hAnsi="Times New Roman" w:cs="Times New Roman"/>
          <w:sz w:val="24"/>
          <w:szCs w:val="24"/>
        </w:rPr>
      </w:pPr>
    </w:p>
    <w:p w:rsidR="00097CEC" w:rsidRPr="00424B9C" w:rsidRDefault="0055421B">
      <w:pPr>
        <w:rPr>
          <w:rFonts w:ascii="Times New Roman" w:eastAsia="Times New Roman" w:hAnsi="Times New Roman" w:cs="Times New Roman"/>
          <w:sz w:val="24"/>
          <w:szCs w:val="24"/>
        </w:rPr>
      </w:pPr>
      <w:r w:rsidRPr="00424B9C">
        <w:rPr>
          <w:rFonts w:ascii="Times New Roman" w:eastAsia="Times New Roman" w:hAnsi="Times New Roman" w:cs="Times New Roman"/>
          <w:sz w:val="24"/>
          <w:szCs w:val="24"/>
        </w:rPr>
        <w:t xml:space="preserve">Over 50% of Gustavus students study abroad during their time as students at the college, but about the remaining 40-55% of each class?  How do we fulfill our promise to provide those students with a global education? </w:t>
      </w:r>
      <w:r w:rsidR="00097CEC" w:rsidRPr="00424B9C">
        <w:rPr>
          <w:rFonts w:ascii="Times New Roman" w:eastAsia="Times New Roman" w:hAnsi="Times New Roman" w:cs="Times New Roman"/>
          <w:sz w:val="24"/>
          <w:szCs w:val="24"/>
        </w:rPr>
        <w:t>The NWEST (soon to be GLOBL) requirement is one way,</w:t>
      </w:r>
      <w:r w:rsidR="00672E67" w:rsidRPr="00424B9C">
        <w:rPr>
          <w:rFonts w:ascii="Times New Roman" w:eastAsia="Times New Roman" w:hAnsi="Times New Roman" w:cs="Times New Roman"/>
          <w:sz w:val="24"/>
          <w:szCs w:val="24"/>
        </w:rPr>
        <w:t xml:space="preserve"> but on-campus courses are </w:t>
      </w:r>
      <w:r w:rsidR="008F5CC9" w:rsidRPr="00424B9C">
        <w:rPr>
          <w:rFonts w:ascii="Times New Roman" w:eastAsia="Times New Roman" w:hAnsi="Times New Roman" w:cs="Times New Roman"/>
          <w:sz w:val="24"/>
          <w:szCs w:val="24"/>
        </w:rPr>
        <w:t xml:space="preserve">also </w:t>
      </w:r>
      <w:r w:rsidR="00672E67" w:rsidRPr="00424B9C">
        <w:rPr>
          <w:rFonts w:ascii="Times New Roman" w:eastAsia="Times New Roman" w:hAnsi="Times New Roman" w:cs="Times New Roman"/>
          <w:sz w:val="24"/>
          <w:szCs w:val="24"/>
        </w:rPr>
        <w:t>connecting students with the world in innovative and creative way</w:t>
      </w:r>
      <w:r w:rsidR="00886A75" w:rsidRPr="00424B9C">
        <w:rPr>
          <w:rFonts w:ascii="Times New Roman" w:eastAsia="Times New Roman" w:hAnsi="Times New Roman" w:cs="Times New Roman"/>
          <w:sz w:val="24"/>
          <w:szCs w:val="24"/>
        </w:rPr>
        <w:t>s</w:t>
      </w:r>
      <w:r w:rsidR="00672E67" w:rsidRPr="00424B9C">
        <w:rPr>
          <w:rFonts w:ascii="Times New Roman" w:eastAsia="Times New Roman" w:hAnsi="Times New Roman" w:cs="Times New Roman"/>
          <w:sz w:val="24"/>
          <w:szCs w:val="24"/>
        </w:rPr>
        <w:t xml:space="preserve">. </w:t>
      </w:r>
    </w:p>
    <w:p w:rsidR="00E00E3B" w:rsidRPr="00424B9C" w:rsidRDefault="00A50F70">
      <w:pPr>
        <w:rPr>
          <w:rFonts w:ascii="Times New Roman" w:hAnsi="Times New Roman" w:cs="Times New Roman"/>
          <w:sz w:val="24"/>
          <w:szCs w:val="24"/>
        </w:rPr>
      </w:pPr>
      <w:r w:rsidRPr="00424B9C">
        <w:rPr>
          <w:rFonts w:ascii="Times New Roman" w:hAnsi="Times New Roman" w:cs="Times New Roman"/>
          <w:sz w:val="24"/>
          <w:szCs w:val="24"/>
        </w:rPr>
        <w:t>Do you w</w:t>
      </w:r>
      <w:r w:rsidR="0069473D" w:rsidRPr="00424B9C">
        <w:rPr>
          <w:rFonts w:ascii="Times New Roman" w:hAnsi="Times New Roman" w:cs="Times New Roman"/>
          <w:sz w:val="24"/>
          <w:szCs w:val="24"/>
        </w:rPr>
        <w:t xml:space="preserve">ant to know which of your colleagues are working with our sister city in Mexico?  </w:t>
      </w:r>
      <w:r w:rsidR="00C039CC" w:rsidRPr="00424B9C">
        <w:rPr>
          <w:rFonts w:ascii="Times New Roman" w:hAnsi="Times New Roman" w:cs="Times New Roman"/>
          <w:sz w:val="24"/>
          <w:szCs w:val="24"/>
        </w:rPr>
        <w:t>Want to</w:t>
      </w:r>
      <w:r w:rsidR="0069473D" w:rsidRPr="00424B9C">
        <w:rPr>
          <w:rFonts w:ascii="Times New Roman" w:hAnsi="Times New Roman" w:cs="Times New Roman"/>
          <w:sz w:val="24"/>
          <w:szCs w:val="24"/>
        </w:rPr>
        <w:t xml:space="preserve"> know who is</w:t>
      </w:r>
      <w:r w:rsidR="008F5CC9" w:rsidRPr="00424B9C">
        <w:rPr>
          <w:rFonts w:ascii="Times New Roman" w:hAnsi="Times New Roman" w:cs="Times New Roman"/>
          <w:sz w:val="24"/>
          <w:szCs w:val="24"/>
        </w:rPr>
        <w:t xml:space="preserve"> involved in community outreach? Who are faculty </w:t>
      </w:r>
      <w:r w:rsidR="00E3041B" w:rsidRPr="00424B9C">
        <w:rPr>
          <w:rFonts w:ascii="Times New Roman" w:hAnsi="Times New Roman" w:cs="Times New Roman"/>
          <w:sz w:val="24"/>
          <w:szCs w:val="24"/>
        </w:rPr>
        <w:t xml:space="preserve">members </w:t>
      </w:r>
      <w:r w:rsidR="008F5CC9" w:rsidRPr="00424B9C">
        <w:rPr>
          <w:rFonts w:ascii="Times New Roman" w:hAnsi="Times New Roman" w:cs="Times New Roman"/>
          <w:sz w:val="24"/>
          <w:szCs w:val="24"/>
        </w:rPr>
        <w:t xml:space="preserve">that cover ancient China and Mesopotamia in </w:t>
      </w:r>
      <w:r w:rsidR="00E3041B" w:rsidRPr="00424B9C">
        <w:rPr>
          <w:rFonts w:ascii="Times New Roman" w:hAnsi="Times New Roman" w:cs="Times New Roman"/>
          <w:sz w:val="24"/>
          <w:szCs w:val="24"/>
        </w:rPr>
        <w:t>a course</w:t>
      </w:r>
      <w:r w:rsidR="008F5CC9" w:rsidRPr="00424B9C">
        <w:rPr>
          <w:rFonts w:ascii="Times New Roman" w:hAnsi="Times New Roman" w:cs="Times New Roman"/>
          <w:sz w:val="24"/>
          <w:szCs w:val="24"/>
        </w:rPr>
        <w:t xml:space="preserve">? </w:t>
      </w:r>
      <w:r w:rsidR="00991650" w:rsidRPr="00424B9C">
        <w:rPr>
          <w:rFonts w:ascii="Times New Roman" w:hAnsi="Times New Roman" w:cs="Times New Roman"/>
          <w:sz w:val="24"/>
          <w:szCs w:val="24"/>
        </w:rPr>
        <w:t xml:space="preserve"> </w:t>
      </w:r>
      <w:r w:rsidR="001F53F4" w:rsidRPr="00424B9C">
        <w:rPr>
          <w:rFonts w:ascii="Times New Roman" w:hAnsi="Times New Roman" w:cs="Times New Roman"/>
          <w:sz w:val="24"/>
          <w:szCs w:val="24"/>
        </w:rPr>
        <w:t xml:space="preserve">Want to know who is using </w:t>
      </w:r>
      <w:r w:rsidR="00FD01F7" w:rsidRPr="00424B9C">
        <w:rPr>
          <w:rFonts w:ascii="Times New Roman" w:hAnsi="Times New Roman" w:cs="Times New Roman"/>
          <w:sz w:val="24"/>
          <w:szCs w:val="24"/>
        </w:rPr>
        <w:t>exercises</w:t>
      </w:r>
      <w:r w:rsidR="001F53F4" w:rsidRPr="00424B9C">
        <w:rPr>
          <w:rFonts w:ascii="Times New Roman" w:hAnsi="Times New Roman" w:cs="Times New Roman"/>
          <w:sz w:val="24"/>
          <w:szCs w:val="24"/>
        </w:rPr>
        <w:t xml:space="preserve"> </w:t>
      </w:r>
      <w:r w:rsidR="00FD01F7" w:rsidRPr="00424B9C">
        <w:rPr>
          <w:rFonts w:ascii="Times New Roman" w:hAnsi="Times New Roman" w:cs="Times New Roman"/>
          <w:sz w:val="24"/>
          <w:szCs w:val="24"/>
        </w:rPr>
        <w:t xml:space="preserve">that relate </w:t>
      </w:r>
      <w:r w:rsidR="001F53F4" w:rsidRPr="00424B9C">
        <w:rPr>
          <w:rFonts w:ascii="Times New Roman" w:hAnsi="Times New Roman" w:cs="Times New Roman"/>
          <w:sz w:val="24"/>
          <w:szCs w:val="24"/>
        </w:rPr>
        <w:t xml:space="preserve">to Japan or Haiti in the classroom? </w:t>
      </w:r>
      <w:r w:rsidR="00886A75" w:rsidRPr="00424B9C">
        <w:rPr>
          <w:rFonts w:ascii="Times New Roman" w:hAnsi="Times New Roman" w:cs="Times New Roman"/>
          <w:sz w:val="24"/>
          <w:szCs w:val="24"/>
        </w:rPr>
        <w:t xml:space="preserve">How do </w:t>
      </w:r>
      <w:proofErr w:type="gramStart"/>
      <w:r w:rsidR="00886A75" w:rsidRPr="00424B9C">
        <w:rPr>
          <w:rFonts w:ascii="Times New Roman" w:hAnsi="Times New Roman" w:cs="Times New Roman"/>
          <w:sz w:val="24"/>
          <w:szCs w:val="24"/>
        </w:rPr>
        <w:t>profs</w:t>
      </w:r>
      <w:proofErr w:type="gramEnd"/>
      <w:r w:rsidR="00E00E3B" w:rsidRPr="00424B9C">
        <w:rPr>
          <w:rFonts w:ascii="Times New Roman" w:hAnsi="Times New Roman" w:cs="Times New Roman"/>
          <w:sz w:val="24"/>
          <w:szCs w:val="24"/>
        </w:rPr>
        <w:t xml:space="preserve"> use online foreign newspapers to teach? </w:t>
      </w:r>
      <w:r w:rsidR="00FC7809" w:rsidRPr="00424B9C">
        <w:rPr>
          <w:rFonts w:ascii="Times New Roman" w:hAnsi="Times New Roman" w:cs="Times New Roman"/>
          <w:sz w:val="24"/>
          <w:szCs w:val="24"/>
        </w:rPr>
        <w:t>How about course content on the Caribbean</w:t>
      </w:r>
      <w:r w:rsidR="00E50E53" w:rsidRPr="00424B9C">
        <w:rPr>
          <w:rFonts w:ascii="Times New Roman" w:hAnsi="Times New Roman" w:cs="Times New Roman"/>
          <w:sz w:val="24"/>
          <w:szCs w:val="24"/>
        </w:rPr>
        <w:t xml:space="preserve">, global food production, </w:t>
      </w:r>
      <w:r w:rsidR="00FC7809" w:rsidRPr="00424B9C">
        <w:rPr>
          <w:rFonts w:ascii="Times New Roman" w:hAnsi="Times New Roman" w:cs="Times New Roman"/>
          <w:sz w:val="24"/>
          <w:szCs w:val="24"/>
        </w:rPr>
        <w:t xml:space="preserve">or music of the Sami people of Scandinavia? These are just some of the ways Gustavus faculty are engaging with the wider world </w:t>
      </w:r>
      <w:r w:rsidR="00E3041B" w:rsidRPr="00424B9C">
        <w:rPr>
          <w:rFonts w:ascii="Times New Roman" w:hAnsi="Times New Roman" w:cs="Times New Roman"/>
          <w:sz w:val="24"/>
          <w:szCs w:val="24"/>
        </w:rPr>
        <w:t>in our classrooms.</w:t>
      </w:r>
      <w:r w:rsidR="00097CEC" w:rsidRPr="00424B9C">
        <w:rPr>
          <w:rFonts w:ascii="Times New Roman" w:hAnsi="Times New Roman" w:cs="Times New Roman"/>
          <w:sz w:val="24"/>
          <w:szCs w:val="24"/>
        </w:rPr>
        <w:t xml:space="preserve"> This document is organized by department, but should also be searched for places or topics. </w:t>
      </w:r>
    </w:p>
    <w:p w:rsidR="00E63395" w:rsidRPr="00424B9C" w:rsidRDefault="00E63395" w:rsidP="00E63395">
      <w:pPr>
        <w:rPr>
          <w:rFonts w:ascii="Times New Roman" w:hAnsi="Times New Roman" w:cs="Times New Roman"/>
          <w:b/>
          <w:sz w:val="24"/>
          <w:szCs w:val="24"/>
        </w:rPr>
      </w:pPr>
      <w:r w:rsidRPr="00424B9C">
        <w:rPr>
          <w:rFonts w:ascii="Times New Roman" w:hAnsi="Times New Roman" w:cs="Times New Roman"/>
          <w:b/>
          <w:sz w:val="24"/>
          <w:szCs w:val="24"/>
        </w:rPr>
        <w:t xml:space="preserve">Biology </w:t>
      </w:r>
    </w:p>
    <w:p w:rsidR="00E63395" w:rsidRPr="00424B9C" w:rsidRDefault="00E63395" w:rsidP="00E63395">
      <w:pPr>
        <w:rPr>
          <w:rFonts w:ascii="Times New Roman" w:eastAsia="Times New Roman" w:hAnsi="Times New Roman" w:cs="Times New Roman"/>
          <w:sz w:val="24"/>
          <w:szCs w:val="24"/>
        </w:rPr>
      </w:pPr>
      <w:r w:rsidRPr="00424B9C">
        <w:rPr>
          <w:rFonts w:ascii="Times New Roman" w:hAnsi="Times New Roman" w:cs="Times New Roman"/>
          <w:sz w:val="24"/>
          <w:szCs w:val="24"/>
        </w:rPr>
        <w:t xml:space="preserve">Cindy Johnson’s Conservation Biology </w:t>
      </w:r>
      <w:r w:rsidR="0020026D">
        <w:rPr>
          <w:rFonts w:ascii="Times New Roman" w:hAnsi="Times New Roman" w:cs="Times New Roman"/>
          <w:sz w:val="24"/>
          <w:szCs w:val="24"/>
        </w:rPr>
        <w:t xml:space="preserve">(BIO 245) </w:t>
      </w:r>
      <w:r w:rsidRPr="00424B9C">
        <w:rPr>
          <w:rFonts w:ascii="Times New Roman" w:hAnsi="Times New Roman" w:cs="Times New Roman"/>
          <w:sz w:val="24"/>
          <w:szCs w:val="24"/>
        </w:rPr>
        <w:t>course uses examples of endangered species around the world</w:t>
      </w:r>
      <w:r w:rsidR="00097CEC" w:rsidRPr="00424B9C">
        <w:rPr>
          <w:rFonts w:ascii="Times New Roman" w:hAnsi="Times New Roman" w:cs="Times New Roman"/>
          <w:sz w:val="24"/>
          <w:szCs w:val="24"/>
        </w:rPr>
        <w:t xml:space="preserve"> </w:t>
      </w:r>
      <w:r w:rsidRPr="00424B9C">
        <w:rPr>
          <w:rFonts w:ascii="Times New Roman" w:hAnsi="Times New Roman" w:cs="Times New Roman"/>
          <w:sz w:val="24"/>
          <w:szCs w:val="24"/>
        </w:rPr>
        <w:t xml:space="preserve">and includes study of international policies such as </w:t>
      </w:r>
      <w:r w:rsidRPr="00424B9C">
        <w:rPr>
          <w:rFonts w:ascii="Times New Roman" w:eastAsia="Times New Roman" w:hAnsi="Times New Roman" w:cs="Times New Roman"/>
          <w:sz w:val="24"/>
          <w:szCs w:val="24"/>
        </w:rPr>
        <w:t>CITES (Convention on International Trade of Endangered Species)</w:t>
      </w:r>
      <w:r w:rsidR="00097CEC" w:rsidRPr="00424B9C">
        <w:rPr>
          <w:rFonts w:ascii="Times New Roman" w:eastAsia="Times New Roman" w:hAnsi="Times New Roman" w:cs="Times New Roman"/>
          <w:sz w:val="24"/>
          <w:szCs w:val="24"/>
        </w:rPr>
        <w:t xml:space="preserve"> to familiarize students with the global aspects of conservation</w:t>
      </w:r>
      <w:r w:rsidRPr="00424B9C">
        <w:rPr>
          <w:rFonts w:ascii="Times New Roman" w:eastAsia="Times New Roman" w:hAnsi="Times New Roman" w:cs="Times New Roman"/>
          <w:sz w:val="24"/>
          <w:szCs w:val="24"/>
        </w:rPr>
        <w:t xml:space="preserve">. Cindy’s FTS course on environmental justice draws from examples from Brazil, Nigeria and India to explore issues related to the rubber trade, oil production, and forestry. In courses on organisms (BIO 102) and plants (BIO 377) Cindy teaches about international organisms (from Australia and Namibia) and unusual plants from outside the US (students present research on this topic). Her spring and fall landscape courses (ENV 101,103) focus on Minnesota weather, but sometimes include international issues related to human </w:t>
      </w:r>
      <w:r w:rsidR="00097CEC" w:rsidRPr="00424B9C">
        <w:rPr>
          <w:rFonts w:ascii="Times New Roman" w:eastAsia="Times New Roman" w:hAnsi="Times New Roman" w:cs="Times New Roman"/>
          <w:sz w:val="24"/>
          <w:szCs w:val="24"/>
        </w:rPr>
        <w:t>ethno diversity</w:t>
      </w:r>
      <w:r w:rsidRPr="00424B9C">
        <w:rPr>
          <w:rFonts w:ascii="Times New Roman" w:eastAsia="Times New Roman" w:hAnsi="Times New Roman" w:cs="Times New Roman"/>
          <w:sz w:val="24"/>
          <w:szCs w:val="24"/>
        </w:rPr>
        <w:t xml:space="preserve">. Cindy has also taught a J-term in Tanzania related to culture in addition to flora and fauna. </w:t>
      </w:r>
    </w:p>
    <w:p w:rsidR="00670159" w:rsidRDefault="00E63395" w:rsidP="00593712">
      <w:pPr>
        <w:rPr>
          <w:rFonts w:ascii="Times New Roman" w:hAnsi="Times New Roman" w:cs="Times New Roman"/>
          <w:b/>
          <w:sz w:val="24"/>
          <w:szCs w:val="24"/>
        </w:rPr>
      </w:pPr>
      <w:r w:rsidRPr="00424B9C">
        <w:rPr>
          <w:rFonts w:ascii="Times New Roman" w:hAnsi="Times New Roman" w:cs="Times New Roman"/>
          <w:sz w:val="24"/>
          <w:szCs w:val="24"/>
        </w:rPr>
        <w:t xml:space="preserve">In Pamela </w:t>
      </w:r>
      <w:proofErr w:type="spellStart"/>
      <w:r w:rsidRPr="00424B9C">
        <w:rPr>
          <w:rFonts w:ascii="Times New Roman" w:hAnsi="Times New Roman" w:cs="Times New Roman"/>
          <w:sz w:val="24"/>
          <w:szCs w:val="24"/>
        </w:rPr>
        <w:t>Kittleson’s</w:t>
      </w:r>
      <w:proofErr w:type="spellEnd"/>
      <w:r w:rsidRPr="00424B9C">
        <w:rPr>
          <w:rFonts w:ascii="Times New Roman" w:hAnsi="Times New Roman" w:cs="Times New Roman"/>
          <w:sz w:val="24"/>
          <w:szCs w:val="24"/>
        </w:rPr>
        <w:t xml:space="preserve"> course Ecology, Evolution and Behavior (BIO 202) students study the role of development and land use in </w:t>
      </w:r>
      <w:r w:rsidR="00097CEC" w:rsidRPr="00424B9C">
        <w:rPr>
          <w:rFonts w:ascii="Times New Roman" w:hAnsi="Times New Roman" w:cs="Times New Roman"/>
          <w:sz w:val="24"/>
          <w:szCs w:val="24"/>
        </w:rPr>
        <w:t xml:space="preserve">fragmenting habitats and </w:t>
      </w:r>
      <w:r w:rsidR="00424B9C" w:rsidRPr="00424B9C">
        <w:rPr>
          <w:rFonts w:ascii="Times New Roman" w:hAnsi="Times New Roman" w:cs="Times New Roman"/>
          <w:sz w:val="24"/>
          <w:szCs w:val="24"/>
        </w:rPr>
        <w:t xml:space="preserve">“why this problematic for the numerical and genetic diversity of a wide range of non-human species with emphasis on larger species.” </w:t>
      </w:r>
      <w:r w:rsidRPr="00424B9C">
        <w:rPr>
          <w:rFonts w:ascii="Times New Roman" w:hAnsi="Times New Roman" w:cs="Times New Roman"/>
          <w:sz w:val="24"/>
          <w:szCs w:val="24"/>
        </w:rPr>
        <w:t>This course also covers global resource consumption and population growth and t</w:t>
      </w:r>
      <w:r w:rsidR="0020026D">
        <w:rPr>
          <w:rFonts w:ascii="Times New Roman" w:hAnsi="Times New Roman" w:cs="Times New Roman"/>
          <w:sz w:val="24"/>
          <w:szCs w:val="24"/>
        </w:rPr>
        <w:t xml:space="preserve">hreats to biodiversity.  In BIO </w:t>
      </w:r>
      <w:r w:rsidRPr="00424B9C">
        <w:rPr>
          <w:rFonts w:ascii="Times New Roman" w:hAnsi="Times New Roman" w:cs="Times New Roman"/>
          <w:sz w:val="24"/>
          <w:szCs w:val="24"/>
        </w:rPr>
        <w:t>370 Pam</w:t>
      </w:r>
      <w:r w:rsidR="00424B9C">
        <w:rPr>
          <w:rFonts w:ascii="Times New Roman" w:hAnsi="Times New Roman" w:cs="Times New Roman"/>
          <w:sz w:val="24"/>
          <w:szCs w:val="24"/>
        </w:rPr>
        <w:t>ela</w:t>
      </w:r>
      <w:r w:rsidRPr="00424B9C">
        <w:rPr>
          <w:rFonts w:ascii="Times New Roman" w:hAnsi="Times New Roman" w:cs="Times New Roman"/>
          <w:sz w:val="24"/>
          <w:szCs w:val="24"/>
        </w:rPr>
        <w:t xml:space="preserve"> goes into greater depth on these issues including studying global fisheries and other major ecological issues such as “African wild dog population sustainability, global biogeochemistry, patterns in global biodiversity and its benefits, etc.” In a course on Plant Physiology (BIO</w:t>
      </w:r>
      <w:r w:rsidR="0020026D">
        <w:rPr>
          <w:rFonts w:ascii="Times New Roman" w:hAnsi="Times New Roman" w:cs="Times New Roman"/>
          <w:sz w:val="24"/>
          <w:szCs w:val="24"/>
        </w:rPr>
        <w:t xml:space="preserve"> </w:t>
      </w:r>
      <w:proofErr w:type="gramStart"/>
      <w:r w:rsidR="0020026D">
        <w:rPr>
          <w:rFonts w:ascii="Times New Roman" w:hAnsi="Times New Roman" w:cs="Times New Roman"/>
          <w:sz w:val="24"/>
          <w:szCs w:val="24"/>
        </w:rPr>
        <w:t>378</w:t>
      </w:r>
      <w:r w:rsidRPr="00424B9C">
        <w:rPr>
          <w:rFonts w:ascii="Times New Roman" w:hAnsi="Times New Roman" w:cs="Times New Roman"/>
          <w:sz w:val="24"/>
          <w:szCs w:val="24"/>
        </w:rPr>
        <w:t xml:space="preserve"> )</w:t>
      </w:r>
      <w:proofErr w:type="gramEnd"/>
      <w:r w:rsidRPr="00424B9C">
        <w:rPr>
          <w:rFonts w:ascii="Times New Roman" w:hAnsi="Times New Roman" w:cs="Times New Roman"/>
          <w:sz w:val="24"/>
          <w:szCs w:val="24"/>
        </w:rPr>
        <w:t xml:space="preserve"> students do research on the social, political, </w:t>
      </w:r>
      <w:r w:rsidR="0020026D">
        <w:rPr>
          <w:rFonts w:ascii="Times New Roman" w:hAnsi="Times New Roman" w:cs="Times New Roman"/>
          <w:sz w:val="24"/>
          <w:szCs w:val="24"/>
        </w:rPr>
        <w:t xml:space="preserve">and </w:t>
      </w:r>
      <w:r w:rsidRPr="00424B9C">
        <w:rPr>
          <w:rFonts w:ascii="Times New Roman" w:hAnsi="Times New Roman" w:cs="Times New Roman"/>
          <w:sz w:val="24"/>
          <w:szCs w:val="24"/>
        </w:rPr>
        <w:t>economic issues related to genetically modified crops. This includes researching the impact of GMOs on people from other nations.  As part of the project students take on a role representing</w:t>
      </w:r>
      <w:r w:rsidR="0020026D">
        <w:rPr>
          <w:rFonts w:ascii="Times New Roman" w:hAnsi="Times New Roman" w:cs="Times New Roman"/>
          <w:sz w:val="24"/>
          <w:szCs w:val="24"/>
        </w:rPr>
        <w:t>, for example,</w:t>
      </w:r>
      <w:r w:rsidRPr="00424B9C">
        <w:rPr>
          <w:rFonts w:ascii="Times New Roman" w:hAnsi="Times New Roman" w:cs="Times New Roman"/>
          <w:sz w:val="24"/>
          <w:szCs w:val="24"/>
        </w:rPr>
        <w:t xml:space="preserve"> industry or people outside the U.S.</w:t>
      </w:r>
      <w:r w:rsidR="001D2804" w:rsidRPr="00424B9C">
        <w:rPr>
          <w:rFonts w:ascii="Times New Roman" w:hAnsi="Times New Roman" w:cs="Times New Roman"/>
          <w:sz w:val="24"/>
          <w:szCs w:val="24"/>
        </w:rPr>
        <w:t xml:space="preserve"> to delve into the questions related to this issue. They also study the impact of pollution (</w:t>
      </w:r>
      <w:r w:rsidR="00424B9C">
        <w:rPr>
          <w:rFonts w:ascii="Times New Roman" w:hAnsi="Times New Roman" w:cs="Times New Roman"/>
          <w:sz w:val="24"/>
          <w:szCs w:val="24"/>
        </w:rPr>
        <w:t xml:space="preserve">increased CO2, </w:t>
      </w:r>
      <w:r w:rsidR="001D2804" w:rsidRPr="00424B9C">
        <w:rPr>
          <w:rFonts w:ascii="Times New Roman" w:hAnsi="Times New Roman" w:cs="Times New Roman"/>
          <w:sz w:val="24"/>
          <w:szCs w:val="24"/>
        </w:rPr>
        <w:t xml:space="preserve">acid rain and heavy metals) on plants </w:t>
      </w:r>
      <w:r w:rsidR="001D2804" w:rsidRPr="00424B9C">
        <w:rPr>
          <w:rFonts w:ascii="Times New Roman" w:hAnsi="Times New Roman" w:cs="Times New Roman"/>
          <w:sz w:val="24"/>
          <w:szCs w:val="24"/>
        </w:rPr>
        <w:lastRenderedPageBreak/>
        <w:t>systems. Pam</w:t>
      </w:r>
      <w:r w:rsidR="00424B9C">
        <w:rPr>
          <w:rFonts w:ascii="Times New Roman" w:hAnsi="Times New Roman" w:cs="Times New Roman"/>
          <w:sz w:val="24"/>
          <w:szCs w:val="24"/>
        </w:rPr>
        <w:t>ela</w:t>
      </w:r>
      <w:r w:rsidR="001D2804" w:rsidRPr="00424B9C">
        <w:rPr>
          <w:rFonts w:ascii="Times New Roman" w:hAnsi="Times New Roman" w:cs="Times New Roman"/>
          <w:sz w:val="24"/>
          <w:szCs w:val="24"/>
        </w:rPr>
        <w:t xml:space="preserve"> says an important element of Biology courses is to “build awareness of man</w:t>
      </w:r>
      <w:r w:rsidR="00AA081E" w:rsidRPr="00424B9C">
        <w:rPr>
          <w:rFonts w:ascii="Times New Roman" w:hAnsi="Times New Roman" w:cs="Times New Roman"/>
          <w:sz w:val="24"/>
          <w:szCs w:val="24"/>
        </w:rPr>
        <w:t xml:space="preserve">y organisms other than humans . . . </w:t>
      </w:r>
      <w:r w:rsidR="001D2804" w:rsidRPr="00424B9C">
        <w:rPr>
          <w:rFonts w:ascii="Times New Roman" w:hAnsi="Times New Roman" w:cs="Times New Roman"/>
          <w:sz w:val="24"/>
          <w:szCs w:val="24"/>
        </w:rPr>
        <w:t xml:space="preserve">which is another way of thinking globally.” </w:t>
      </w:r>
      <w:r w:rsidRPr="00424B9C">
        <w:rPr>
          <w:rFonts w:ascii="Times New Roman" w:hAnsi="Times New Roman" w:cs="Times New Roman"/>
          <w:b/>
          <w:sz w:val="24"/>
          <w:szCs w:val="24"/>
        </w:rPr>
        <w:br/>
      </w:r>
    </w:p>
    <w:p w:rsidR="00593712" w:rsidRPr="00424B9C" w:rsidRDefault="00593712" w:rsidP="00593712">
      <w:pPr>
        <w:rPr>
          <w:rFonts w:ascii="Times New Roman" w:hAnsi="Times New Roman" w:cs="Times New Roman"/>
          <w:b/>
          <w:sz w:val="24"/>
          <w:szCs w:val="24"/>
        </w:rPr>
      </w:pPr>
      <w:r w:rsidRPr="00424B9C">
        <w:rPr>
          <w:rFonts w:ascii="Times New Roman" w:hAnsi="Times New Roman" w:cs="Times New Roman"/>
          <w:b/>
          <w:sz w:val="24"/>
          <w:szCs w:val="24"/>
        </w:rPr>
        <w:t>Classics</w:t>
      </w:r>
    </w:p>
    <w:p w:rsidR="00D105D9" w:rsidRPr="00424B9C" w:rsidRDefault="00D105D9">
      <w:pPr>
        <w:rPr>
          <w:rFonts w:ascii="Times New Roman" w:hAnsi="Times New Roman" w:cs="Times New Roman"/>
          <w:sz w:val="24"/>
          <w:szCs w:val="24"/>
        </w:rPr>
      </w:pPr>
      <w:r w:rsidRPr="00424B9C">
        <w:rPr>
          <w:rFonts w:ascii="Times New Roman" w:hAnsi="Times New Roman" w:cs="Times New Roman"/>
          <w:sz w:val="24"/>
          <w:szCs w:val="24"/>
        </w:rPr>
        <w:t>Professors in the Classics dep</w:t>
      </w:r>
      <w:r w:rsidR="00670159">
        <w:rPr>
          <w:rFonts w:ascii="Times New Roman" w:hAnsi="Times New Roman" w:cs="Times New Roman"/>
          <w:sz w:val="24"/>
          <w:szCs w:val="24"/>
        </w:rPr>
        <w:t>artment teach the Three Crowns c</w:t>
      </w:r>
      <w:r w:rsidRPr="00424B9C">
        <w:rPr>
          <w:rFonts w:ascii="Times New Roman" w:hAnsi="Times New Roman" w:cs="Times New Roman"/>
          <w:sz w:val="24"/>
          <w:szCs w:val="24"/>
        </w:rPr>
        <w:t xml:space="preserve">ourse Historical Perspectives I, </w:t>
      </w:r>
      <w:r w:rsidR="00252351" w:rsidRPr="00424B9C">
        <w:rPr>
          <w:rFonts w:ascii="Times New Roman" w:hAnsi="Times New Roman" w:cs="Times New Roman"/>
          <w:sz w:val="24"/>
          <w:szCs w:val="24"/>
        </w:rPr>
        <w:t xml:space="preserve">an ancient civilizations course, </w:t>
      </w:r>
      <w:r w:rsidRPr="00424B9C">
        <w:rPr>
          <w:rFonts w:ascii="Times New Roman" w:hAnsi="Times New Roman" w:cs="Times New Roman"/>
          <w:sz w:val="24"/>
          <w:szCs w:val="24"/>
        </w:rPr>
        <w:t xml:space="preserve">which includes coverage of China, Mesopotamia, and Buddhism along with Greece, Rome, and Medieval Europe. Introductory Latin courses taught by Matt </w:t>
      </w:r>
      <w:proofErr w:type="spellStart"/>
      <w:r w:rsidRPr="00424B9C">
        <w:rPr>
          <w:rFonts w:ascii="Times New Roman" w:hAnsi="Times New Roman" w:cs="Times New Roman"/>
          <w:sz w:val="24"/>
          <w:szCs w:val="24"/>
        </w:rPr>
        <w:t>Panciera</w:t>
      </w:r>
      <w:proofErr w:type="spellEnd"/>
      <w:r w:rsidRPr="00424B9C">
        <w:rPr>
          <w:rFonts w:ascii="Times New Roman" w:hAnsi="Times New Roman" w:cs="Times New Roman"/>
          <w:sz w:val="24"/>
          <w:szCs w:val="24"/>
        </w:rPr>
        <w:t xml:space="preserve"> </w:t>
      </w:r>
      <w:r w:rsidR="00252351" w:rsidRPr="00424B9C">
        <w:rPr>
          <w:rFonts w:ascii="Times New Roman" w:hAnsi="Times New Roman" w:cs="Times New Roman"/>
          <w:sz w:val="24"/>
          <w:szCs w:val="24"/>
        </w:rPr>
        <w:t xml:space="preserve">show </w:t>
      </w:r>
      <w:r w:rsidR="00424B9C">
        <w:rPr>
          <w:rFonts w:ascii="Times New Roman" w:hAnsi="Times New Roman" w:cs="Times New Roman"/>
          <w:sz w:val="24"/>
          <w:szCs w:val="24"/>
        </w:rPr>
        <w:t xml:space="preserve">Latin’s </w:t>
      </w:r>
      <w:r w:rsidR="00252351" w:rsidRPr="00424B9C">
        <w:rPr>
          <w:rFonts w:ascii="Times New Roman" w:hAnsi="Times New Roman" w:cs="Times New Roman"/>
          <w:sz w:val="24"/>
          <w:szCs w:val="24"/>
        </w:rPr>
        <w:t>connections</w:t>
      </w:r>
      <w:r w:rsidR="00714A32" w:rsidRPr="00424B9C">
        <w:rPr>
          <w:rFonts w:ascii="Times New Roman" w:hAnsi="Times New Roman" w:cs="Times New Roman"/>
          <w:sz w:val="24"/>
          <w:szCs w:val="24"/>
        </w:rPr>
        <w:t xml:space="preserve"> to </w:t>
      </w:r>
      <w:r w:rsidR="00252351" w:rsidRPr="00424B9C">
        <w:rPr>
          <w:rFonts w:ascii="Times New Roman" w:hAnsi="Times New Roman" w:cs="Times New Roman"/>
          <w:sz w:val="24"/>
          <w:szCs w:val="24"/>
        </w:rPr>
        <w:t xml:space="preserve">the </w:t>
      </w:r>
      <w:r w:rsidR="00714A32" w:rsidRPr="00424B9C">
        <w:rPr>
          <w:rFonts w:ascii="Times New Roman" w:hAnsi="Times New Roman" w:cs="Times New Roman"/>
          <w:sz w:val="24"/>
          <w:szCs w:val="24"/>
        </w:rPr>
        <w:t>Spanish, French, Italian, and English</w:t>
      </w:r>
      <w:r w:rsidR="00252351" w:rsidRPr="00424B9C">
        <w:rPr>
          <w:rFonts w:ascii="Times New Roman" w:hAnsi="Times New Roman" w:cs="Times New Roman"/>
          <w:sz w:val="24"/>
          <w:szCs w:val="24"/>
        </w:rPr>
        <w:t xml:space="preserve"> languages</w:t>
      </w:r>
      <w:r w:rsidR="00714A32" w:rsidRPr="00424B9C">
        <w:rPr>
          <w:rFonts w:ascii="Times New Roman" w:hAnsi="Times New Roman" w:cs="Times New Roman"/>
          <w:sz w:val="24"/>
          <w:szCs w:val="24"/>
        </w:rPr>
        <w:t xml:space="preserve">. </w:t>
      </w:r>
    </w:p>
    <w:p w:rsidR="005973D4" w:rsidRPr="0014459B" w:rsidRDefault="005973D4">
      <w:pPr>
        <w:rPr>
          <w:rFonts w:ascii="Times New Roman" w:hAnsi="Times New Roman" w:cs="Times New Roman"/>
          <w:sz w:val="24"/>
          <w:szCs w:val="24"/>
        </w:rPr>
      </w:pPr>
      <w:r w:rsidRPr="00424B9C">
        <w:rPr>
          <w:rFonts w:ascii="Times New Roman" w:hAnsi="Times New Roman" w:cs="Times New Roman"/>
          <w:sz w:val="24"/>
          <w:szCs w:val="24"/>
        </w:rPr>
        <w:t xml:space="preserve">In Greek courses </w:t>
      </w:r>
      <w:r w:rsidR="00670159">
        <w:rPr>
          <w:rFonts w:ascii="Times New Roman" w:hAnsi="Times New Roman" w:cs="Times New Roman"/>
          <w:sz w:val="24"/>
          <w:szCs w:val="24"/>
        </w:rPr>
        <w:t>Sean Easton covers the</w:t>
      </w:r>
      <w:r w:rsidR="009F366F">
        <w:rPr>
          <w:rFonts w:ascii="Times New Roman" w:hAnsi="Times New Roman" w:cs="Times New Roman"/>
          <w:sz w:val="24"/>
          <w:szCs w:val="24"/>
        </w:rPr>
        <w:t xml:space="preserve"> ancient Persian context</w:t>
      </w:r>
      <w:r w:rsidRPr="00424B9C">
        <w:rPr>
          <w:rFonts w:ascii="Times New Roman" w:hAnsi="Times New Roman" w:cs="Times New Roman"/>
          <w:sz w:val="24"/>
          <w:szCs w:val="24"/>
        </w:rPr>
        <w:t xml:space="preserve"> when students are studying Greek texts, for example, about Persian kings Cyrus the Younger and Cyrus the Great.  Similarly to Matt, in HP I Sean teaches the context of ancient China while assigning texts in translation such as “</w:t>
      </w:r>
      <w:r w:rsidRPr="00424B9C">
        <w:rPr>
          <w:rFonts w:ascii="Times New Roman" w:eastAsia="Times New Roman" w:hAnsi="Times New Roman" w:cs="Times New Roman"/>
          <w:color w:val="000000"/>
          <w:sz w:val="24"/>
          <w:szCs w:val="24"/>
        </w:rPr>
        <w:t xml:space="preserve">Confucius, </w:t>
      </w:r>
      <w:proofErr w:type="spellStart"/>
      <w:r w:rsidRPr="00424B9C">
        <w:rPr>
          <w:rFonts w:ascii="Times New Roman" w:eastAsia="Times New Roman" w:hAnsi="Times New Roman" w:cs="Times New Roman"/>
          <w:color w:val="000000"/>
          <w:sz w:val="24"/>
          <w:szCs w:val="24"/>
        </w:rPr>
        <w:t>Sima</w:t>
      </w:r>
      <w:proofErr w:type="spellEnd"/>
      <w:r w:rsidRPr="00424B9C">
        <w:rPr>
          <w:rFonts w:ascii="Times New Roman" w:eastAsia="Times New Roman" w:hAnsi="Times New Roman" w:cs="Times New Roman"/>
          <w:color w:val="000000"/>
          <w:sz w:val="24"/>
          <w:szCs w:val="24"/>
        </w:rPr>
        <w:t xml:space="preserve"> Qian’s 2</w:t>
      </w:r>
      <w:r w:rsidRPr="00424B9C">
        <w:rPr>
          <w:rFonts w:ascii="Times New Roman" w:eastAsia="Times New Roman" w:hAnsi="Times New Roman" w:cs="Times New Roman"/>
          <w:color w:val="000000"/>
          <w:sz w:val="24"/>
          <w:szCs w:val="24"/>
          <w:vertAlign w:val="superscript"/>
        </w:rPr>
        <w:t>nd</w:t>
      </w:r>
      <w:r w:rsidRPr="00424B9C">
        <w:rPr>
          <w:rFonts w:ascii="Times New Roman" w:eastAsia="Times New Roman" w:hAnsi="Times New Roman" w:cs="Times New Roman"/>
          <w:color w:val="000000"/>
          <w:sz w:val="24"/>
          <w:szCs w:val="24"/>
        </w:rPr>
        <w:t xml:space="preserve"> century BCE history of the Chin and Han dynasties, sources on women’s social roles (e.g. Ban Zhao, ca. 1</w:t>
      </w:r>
      <w:r w:rsidRPr="00424B9C">
        <w:rPr>
          <w:rFonts w:ascii="Times New Roman" w:eastAsia="Times New Roman" w:hAnsi="Times New Roman" w:cs="Times New Roman"/>
          <w:color w:val="000000"/>
          <w:sz w:val="24"/>
          <w:szCs w:val="24"/>
          <w:vertAlign w:val="superscript"/>
        </w:rPr>
        <w:t>st</w:t>
      </w:r>
      <w:r w:rsidRPr="00424B9C">
        <w:rPr>
          <w:rFonts w:ascii="Times New Roman" w:eastAsia="Times New Roman" w:hAnsi="Times New Roman" w:cs="Times New Roman"/>
          <w:color w:val="000000"/>
          <w:sz w:val="24"/>
          <w:szCs w:val="24"/>
        </w:rPr>
        <w:t xml:space="preserve"> CE, etc.).”</w:t>
      </w:r>
      <w:r w:rsidR="00785E65" w:rsidRPr="00424B9C">
        <w:rPr>
          <w:rFonts w:ascii="Times New Roman" w:eastAsia="Times New Roman" w:hAnsi="Times New Roman" w:cs="Times New Roman"/>
          <w:color w:val="000000"/>
          <w:sz w:val="24"/>
          <w:szCs w:val="24"/>
        </w:rPr>
        <w:t xml:space="preserve">  In a Peace Studies course Sean also teaches about Gandhi’s activism in South Africa and India and </w:t>
      </w:r>
      <w:r w:rsidR="009F366F">
        <w:rPr>
          <w:rFonts w:ascii="Times New Roman" w:eastAsia="Times New Roman" w:hAnsi="Times New Roman" w:cs="Times New Roman"/>
          <w:color w:val="000000"/>
          <w:sz w:val="24"/>
          <w:szCs w:val="24"/>
        </w:rPr>
        <w:t xml:space="preserve">assigns </w:t>
      </w:r>
      <w:r w:rsidR="00785E65" w:rsidRPr="00424B9C">
        <w:rPr>
          <w:rFonts w:ascii="Times New Roman" w:eastAsia="Times New Roman" w:hAnsi="Times New Roman" w:cs="Times New Roman"/>
          <w:color w:val="000000"/>
          <w:sz w:val="24"/>
          <w:szCs w:val="24"/>
        </w:rPr>
        <w:t xml:space="preserve">Frantz Fanon’ s </w:t>
      </w:r>
      <w:r w:rsidR="0014459B">
        <w:rPr>
          <w:rFonts w:ascii="Times New Roman" w:eastAsia="Times New Roman" w:hAnsi="Times New Roman" w:cs="Times New Roman"/>
          <w:i/>
          <w:color w:val="000000"/>
          <w:sz w:val="24"/>
          <w:szCs w:val="24"/>
        </w:rPr>
        <w:t>Wretched of the Earth.</w:t>
      </w:r>
    </w:p>
    <w:p w:rsidR="009274D3" w:rsidRPr="00424B9C" w:rsidRDefault="009274D3">
      <w:pPr>
        <w:rPr>
          <w:rFonts w:ascii="Times New Roman" w:hAnsi="Times New Roman" w:cs="Times New Roman"/>
          <w:b/>
          <w:sz w:val="24"/>
          <w:szCs w:val="24"/>
        </w:rPr>
      </w:pPr>
      <w:r w:rsidRPr="00424B9C">
        <w:rPr>
          <w:rFonts w:ascii="Times New Roman" w:hAnsi="Times New Roman" w:cs="Times New Roman"/>
          <w:b/>
          <w:sz w:val="24"/>
          <w:szCs w:val="24"/>
        </w:rPr>
        <w:t>Communication Studies</w:t>
      </w:r>
    </w:p>
    <w:p w:rsidR="009274D3" w:rsidRPr="00424B9C" w:rsidRDefault="009274D3">
      <w:pPr>
        <w:rPr>
          <w:rFonts w:ascii="Times New Roman" w:hAnsi="Times New Roman" w:cs="Times New Roman"/>
          <w:sz w:val="24"/>
          <w:szCs w:val="24"/>
        </w:rPr>
      </w:pPr>
      <w:r w:rsidRPr="00424B9C">
        <w:rPr>
          <w:rFonts w:ascii="Times New Roman" w:hAnsi="Times New Roman" w:cs="Times New Roman"/>
          <w:sz w:val="24"/>
          <w:szCs w:val="24"/>
        </w:rPr>
        <w:t xml:space="preserve">Beatriz Torres offers a course </w:t>
      </w:r>
      <w:r w:rsidR="0014459B">
        <w:rPr>
          <w:rFonts w:ascii="Times New Roman" w:hAnsi="Times New Roman" w:cs="Times New Roman"/>
          <w:sz w:val="24"/>
          <w:szCs w:val="24"/>
        </w:rPr>
        <w:t>on the</w:t>
      </w:r>
      <w:r w:rsidRPr="00424B9C">
        <w:rPr>
          <w:rFonts w:ascii="Times New Roman" w:hAnsi="Times New Roman" w:cs="Times New Roman"/>
          <w:sz w:val="24"/>
          <w:szCs w:val="24"/>
        </w:rPr>
        <w:t xml:space="preserve"> Ethnography of Communication</w:t>
      </w:r>
      <w:r w:rsidR="009F366F">
        <w:rPr>
          <w:rFonts w:ascii="Times New Roman" w:hAnsi="Times New Roman" w:cs="Times New Roman"/>
          <w:sz w:val="24"/>
          <w:szCs w:val="24"/>
        </w:rPr>
        <w:t xml:space="preserve"> (COM 247)</w:t>
      </w:r>
      <w:r w:rsidRPr="00424B9C">
        <w:rPr>
          <w:rFonts w:ascii="Times New Roman" w:hAnsi="Times New Roman" w:cs="Times New Roman"/>
          <w:sz w:val="24"/>
          <w:szCs w:val="24"/>
        </w:rPr>
        <w:t xml:space="preserve">. </w:t>
      </w:r>
      <w:r w:rsidR="00345F20" w:rsidRPr="00424B9C">
        <w:rPr>
          <w:rFonts w:ascii="Times New Roman" w:hAnsi="Times New Roman" w:cs="Times New Roman"/>
          <w:sz w:val="24"/>
          <w:szCs w:val="24"/>
        </w:rPr>
        <w:t xml:space="preserve">This course offers students an opportunity to learn about other cultures including communities within the United States.  Case studies in this course include </w:t>
      </w:r>
      <w:r w:rsidR="00DA3657" w:rsidRPr="00424B9C">
        <w:rPr>
          <w:rFonts w:ascii="Times New Roman" w:hAnsi="Times New Roman" w:cs="Times New Roman"/>
          <w:sz w:val="24"/>
          <w:szCs w:val="24"/>
        </w:rPr>
        <w:t>conflict</w:t>
      </w:r>
      <w:r w:rsidR="00345F20" w:rsidRPr="00424B9C">
        <w:rPr>
          <w:rFonts w:ascii="Times New Roman" w:hAnsi="Times New Roman" w:cs="Times New Roman"/>
          <w:sz w:val="24"/>
          <w:szCs w:val="24"/>
        </w:rPr>
        <w:t xml:space="preserve"> in </w:t>
      </w:r>
      <w:r w:rsidR="00DA3657" w:rsidRPr="00424B9C">
        <w:rPr>
          <w:rFonts w:ascii="Times New Roman" w:hAnsi="Times New Roman" w:cs="Times New Roman"/>
          <w:sz w:val="24"/>
          <w:szCs w:val="24"/>
        </w:rPr>
        <w:t xml:space="preserve">rural </w:t>
      </w:r>
      <w:r w:rsidR="00345F20" w:rsidRPr="00424B9C">
        <w:rPr>
          <w:rFonts w:ascii="Times New Roman" w:hAnsi="Times New Roman" w:cs="Times New Roman"/>
          <w:sz w:val="24"/>
          <w:szCs w:val="24"/>
        </w:rPr>
        <w:t>Bangladesh</w:t>
      </w:r>
      <w:r w:rsidR="00DA3657" w:rsidRPr="00424B9C">
        <w:rPr>
          <w:rFonts w:ascii="Times New Roman" w:hAnsi="Times New Roman" w:cs="Times New Roman"/>
          <w:sz w:val="24"/>
          <w:szCs w:val="24"/>
        </w:rPr>
        <w:t>, a “</w:t>
      </w:r>
      <w:proofErr w:type="spellStart"/>
      <w:r w:rsidR="00DA3657" w:rsidRPr="00424B9C">
        <w:rPr>
          <w:rFonts w:ascii="Times New Roman" w:hAnsi="Times New Roman" w:cs="Times New Roman"/>
          <w:sz w:val="24"/>
          <w:szCs w:val="24"/>
        </w:rPr>
        <w:t>polyethnic</w:t>
      </w:r>
      <w:proofErr w:type="spellEnd"/>
      <w:r w:rsidR="00DA3657" w:rsidRPr="00424B9C">
        <w:rPr>
          <w:rFonts w:ascii="Times New Roman" w:hAnsi="Times New Roman" w:cs="Times New Roman"/>
          <w:sz w:val="24"/>
          <w:szCs w:val="24"/>
        </w:rPr>
        <w:t xml:space="preserve"> community” in Chicago, Navajo education practices, </w:t>
      </w:r>
      <w:r w:rsidR="0059108D">
        <w:rPr>
          <w:rFonts w:ascii="Times New Roman" w:hAnsi="Times New Roman" w:cs="Times New Roman"/>
          <w:sz w:val="24"/>
          <w:szCs w:val="24"/>
        </w:rPr>
        <w:t xml:space="preserve">and </w:t>
      </w:r>
      <w:r w:rsidR="00DA3657" w:rsidRPr="00424B9C">
        <w:rPr>
          <w:rFonts w:ascii="Times New Roman" w:hAnsi="Times New Roman" w:cs="Times New Roman"/>
          <w:sz w:val="24"/>
          <w:szCs w:val="24"/>
        </w:rPr>
        <w:t xml:space="preserve">Latino culture in Chicago, among others. Beatriz has had her class </w:t>
      </w:r>
      <w:r w:rsidR="0059108D" w:rsidRPr="00424B9C">
        <w:rPr>
          <w:rFonts w:ascii="Times New Roman" w:hAnsi="Times New Roman" w:cs="Times New Roman"/>
          <w:sz w:val="24"/>
          <w:szCs w:val="24"/>
        </w:rPr>
        <w:t>Skype</w:t>
      </w:r>
      <w:r w:rsidR="00DA3657" w:rsidRPr="00424B9C">
        <w:rPr>
          <w:rFonts w:ascii="Times New Roman" w:hAnsi="Times New Roman" w:cs="Times New Roman"/>
          <w:sz w:val="24"/>
          <w:szCs w:val="24"/>
        </w:rPr>
        <w:t xml:space="preserve"> with a scholar from Indonesia who researches inter-ethnic and inter-religious conflict. </w:t>
      </w:r>
      <w:r w:rsidR="00CE01F1" w:rsidRPr="00424B9C">
        <w:rPr>
          <w:rFonts w:ascii="Times New Roman" w:hAnsi="Times New Roman" w:cs="Times New Roman"/>
          <w:sz w:val="24"/>
          <w:szCs w:val="24"/>
        </w:rPr>
        <w:t xml:space="preserve">In her FTS on health and healing students read a book about Hmong Americans and their experiences with Western </w:t>
      </w:r>
      <w:proofErr w:type="gramStart"/>
      <w:r w:rsidR="00C63BFC">
        <w:rPr>
          <w:rFonts w:ascii="Times New Roman" w:hAnsi="Times New Roman" w:cs="Times New Roman"/>
          <w:sz w:val="24"/>
          <w:szCs w:val="24"/>
        </w:rPr>
        <w:t>medicine.</w:t>
      </w:r>
      <w:proofErr w:type="gramEnd"/>
      <w:r w:rsidR="00CE01F1" w:rsidRPr="00424B9C">
        <w:rPr>
          <w:rFonts w:ascii="Times New Roman" w:hAnsi="Times New Roman" w:cs="Times New Roman"/>
          <w:sz w:val="24"/>
          <w:szCs w:val="24"/>
        </w:rPr>
        <w:t xml:space="preserve"> The students also do projects on specific immigrant or ethnic groups and their ideas about health and healing, experiences with major health care challenges</w:t>
      </w:r>
      <w:r w:rsidR="00C63BFC">
        <w:rPr>
          <w:rFonts w:ascii="Times New Roman" w:hAnsi="Times New Roman" w:cs="Times New Roman"/>
          <w:sz w:val="24"/>
          <w:szCs w:val="24"/>
        </w:rPr>
        <w:t>,</w:t>
      </w:r>
      <w:r w:rsidR="00CE01F1" w:rsidRPr="00424B9C">
        <w:rPr>
          <w:rFonts w:ascii="Times New Roman" w:hAnsi="Times New Roman" w:cs="Times New Roman"/>
          <w:sz w:val="24"/>
          <w:szCs w:val="24"/>
        </w:rPr>
        <w:t xml:space="preserve"> and interactions with the A</w:t>
      </w:r>
      <w:r w:rsidR="00C63BFC">
        <w:rPr>
          <w:rFonts w:ascii="Times New Roman" w:hAnsi="Times New Roman" w:cs="Times New Roman"/>
          <w:sz w:val="24"/>
          <w:szCs w:val="24"/>
        </w:rPr>
        <w:t>merican health care system. In Interpersonal C</w:t>
      </w:r>
      <w:r w:rsidR="00CE01F1" w:rsidRPr="00424B9C">
        <w:rPr>
          <w:rFonts w:ascii="Times New Roman" w:hAnsi="Times New Roman" w:cs="Times New Roman"/>
          <w:sz w:val="24"/>
          <w:szCs w:val="24"/>
        </w:rPr>
        <w:t>omm</w:t>
      </w:r>
      <w:r w:rsidR="00C63BFC">
        <w:rPr>
          <w:rFonts w:ascii="Times New Roman" w:hAnsi="Times New Roman" w:cs="Times New Roman"/>
          <w:sz w:val="24"/>
          <w:szCs w:val="24"/>
        </w:rPr>
        <w:t>unication</w:t>
      </w:r>
      <w:r w:rsidR="009F366F">
        <w:rPr>
          <w:rFonts w:ascii="Times New Roman" w:hAnsi="Times New Roman" w:cs="Times New Roman"/>
          <w:sz w:val="24"/>
          <w:szCs w:val="24"/>
        </w:rPr>
        <w:t xml:space="preserve"> (COM 117)</w:t>
      </w:r>
      <w:r w:rsidR="00C63BFC">
        <w:rPr>
          <w:rFonts w:ascii="Times New Roman" w:hAnsi="Times New Roman" w:cs="Times New Roman"/>
          <w:sz w:val="24"/>
          <w:szCs w:val="24"/>
        </w:rPr>
        <w:t xml:space="preserve"> and Small Group C</w:t>
      </w:r>
      <w:r w:rsidR="00CE01F1" w:rsidRPr="00424B9C">
        <w:rPr>
          <w:rFonts w:ascii="Times New Roman" w:hAnsi="Times New Roman" w:cs="Times New Roman"/>
          <w:sz w:val="24"/>
          <w:szCs w:val="24"/>
        </w:rPr>
        <w:t>ommunication</w:t>
      </w:r>
      <w:r w:rsidR="009F366F">
        <w:rPr>
          <w:rFonts w:ascii="Times New Roman" w:hAnsi="Times New Roman" w:cs="Times New Roman"/>
          <w:sz w:val="24"/>
          <w:szCs w:val="24"/>
        </w:rPr>
        <w:t xml:space="preserve"> (COM 237)</w:t>
      </w:r>
      <w:r w:rsidR="00CE01F1" w:rsidRPr="00424B9C">
        <w:rPr>
          <w:rFonts w:ascii="Times New Roman" w:hAnsi="Times New Roman" w:cs="Times New Roman"/>
          <w:sz w:val="24"/>
          <w:szCs w:val="24"/>
        </w:rPr>
        <w:t xml:space="preserve"> </w:t>
      </w:r>
      <w:r w:rsidR="00C63BFC">
        <w:rPr>
          <w:rFonts w:ascii="Times New Roman" w:hAnsi="Times New Roman" w:cs="Times New Roman"/>
          <w:sz w:val="24"/>
          <w:szCs w:val="24"/>
        </w:rPr>
        <w:t xml:space="preserve">courses, </w:t>
      </w:r>
      <w:r w:rsidR="00CE01F1" w:rsidRPr="00424B9C">
        <w:rPr>
          <w:rFonts w:ascii="Times New Roman" w:hAnsi="Times New Roman" w:cs="Times New Roman"/>
          <w:sz w:val="24"/>
          <w:szCs w:val="24"/>
        </w:rPr>
        <w:t xml:space="preserve">Beatriz also uses readings on cross-cultural </w:t>
      </w:r>
      <w:r w:rsidR="0070294B" w:rsidRPr="00424B9C">
        <w:rPr>
          <w:rFonts w:ascii="Times New Roman" w:hAnsi="Times New Roman" w:cs="Times New Roman"/>
          <w:sz w:val="24"/>
          <w:szCs w:val="24"/>
        </w:rPr>
        <w:t xml:space="preserve">communication and </w:t>
      </w:r>
      <w:r w:rsidR="00C63BFC" w:rsidRPr="00424B9C">
        <w:rPr>
          <w:rFonts w:ascii="Times New Roman" w:hAnsi="Times New Roman" w:cs="Times New Roman"/>
          <w:sz w:val="24"/>
          <w:szCs w:val="24"/>
        </w:rPr>
        <w:t>Skype</w:t>
      </w:r>
      <w:r w:rsidR="0070294B" w:rsidRPr="00424B9C">
        <w:rPr>
          <w:rFonts w:ascii="Times New Roman" w:hAnsi="Times New Roman" w:cs="Times New Roman"/>
          <w:sz w:val="24"/>
          <w:szCs w:val="24"/>
        </w:rPr>
        <w:t xml:space="preserve"> to explore diverse types of communication dynamics (</w:t>
      </w:r>
      <w:r w:rsidR="00C63BFC">
        <w:rPr>
          <w:rFonts w:ascii="Times New Roman" w:hAnsi="Times New Roman" w:cs="Times New Roman"/>
          <w:sz w:val="24"/>
          <w:szCs w:val="24"/>
        </w:rPr>
        <w:t>a</w:t>
      </w:r>
      <w:r w:rsidR="0070294B" w:rsidRPr="00424B9C">
        <w:rPr>
          <w:rFonts w:ascii="Times New Roman" w:hAnsi="Times New Roman" w:cs="Times New Roman"/>
          <w:sz w:val="24"/>
          <w:szCs w:val="24"/>
        </w:rPr>
        <w:t xml:space="preserve">mong Asian-Americans and Comanche for example) and in India and Bangladesh. </w:t>
      </w:r>
    </w:p>
    <w:p w:rsidR="00991650" w:rsidRPr="00424B9C" w:rsidRDefault="00991650">
      <w:pPr>
        <w:rPr>
          <w:rFonts w:ascii="Times New Roman" w:hAnsi="Times New Roman" w:cs="Times New Roman"/>
          <w:b/>
          <w:sz w:val="24"/>
          <w:szCs w:val="24"/>
        </w:rPr>
      </w:pPr>
      <w:r w:rsidRPr="00424B9C">
        <w:rPr>
          <w:rFonts w:ascii="Times New Roman" w:hAnsi="Times New Roman" w:cs="Times New Roman"/>
          <w:b/>
          <w:sz w:val="24"/>
          <w:szCs w:val="24"/>
        </w:rPr>
        <w:t>English</w:t>
      </w:r>
    </w:p>
    <w:p w:rsidR="00C8378B" w:rsidRPr="00424B9C" w:rsidRDefault="00C8378B">
      <w:pPr>
        <w:rPr>
          <w:rFonts w:ascii="Times New Roman" w:hAnsi="Times New Roman" w:cs="Times New Roman"/>
          <w:sz w:val="24"/>
          <w:szCs w:val="24"/>
        </w:rPr>
      </w:pPr>
      <w:r w:rsidRPr="00424B9C">
        <w:rPr>
          <w:rFonts w:ascii="Times New Roman" w:hAnsi="Times New Roman" w:cs="Times New Roman"/>
          <w:sz w:val="24"/>
          <w:szCs w:val="24"/>
        </w:rPr>
        <w:t xml:space="preserve">In So Young Park’s course Film Adaptation </w:t>
      </w:r>
      <w:r w:rsidR="000C69E7">
        <w:rPr>
          <w:rFonts w:ascii="Times New Roman" w:hAnsi="Times New Roman" w:cs="Times New Roman"/>
          <w:sz w:val="24"/>
          <w:szCs w:val="24"/>
        </w:rPr>
        <w:t xml:space="preserve">(ENG </w:t>
      </w:r>
      <w:proofErr w:type="gramStart"/>
      <w:r w:rsidR="000C69E7">
        <w:rPr>
          <w:rFonts w:ascii="Times New Roman" w:hAnsi="Times New Roman" w:cs="Times New Roman"/>
          <w:sz w:val="24"/>
          <w:szCs w:val="24"/>
        </w:rPr>
        <w:t>101)</w:t>
      </w:r>
      <w:r w:rsidRPr="00424B9C">
        <w:rPr>
          <w:rFonts w:ascii="Times New Roman" w:hAnsi="Times New Roman" w:cs="Times New Roman"/>
          <w:sz w:val="24"/>
          <w:szCs w:val="24"/>
        </w:rPr>
        <w:t>students</w:t>
      </w:r>
      <w:proofErr w:type="gramEnd"/>
      <w:r w:rsidRPr="00424B9C">
        <w:rPr>
          <w:rFonts w:ascii="Times New Roman" w:hAnsi="Times New Roman" w:cs="Times New Roman"/>
          <w:sz w:val="24"/>
          <w:szCs w:val="24"/>
        </w:rPr>
        <w:t xml:space="preserve"> study how films are adapted across languages and cultures.  To do this they learn about the concept of “</w:t>
      </w:r>
      <w:proofErr w:type="spellStart"/>
      <w:r w:rsidRPr="00424B9C">
        <w:rPr>
          <w:rFonts w:ascii="Times New Roman" w:hAnsi="Times New Roman" w:cs="Times New Roman"/>
          <w:sz w:val="24"/>
          <w:szCs w:val="24"/>
        </w:rPr>
        <w:t>transtextuality</w:t>
      </w:r>
      <w:proofErr w:type="spellEnd"/>
      <w:r w:rsidRPr="00424B9C">
        <w:rPr>
          <w:rFonts w:ascii="Times New Roman" w:hAnsi="Times New Roman" w:cs="Times New Roman"/>
          <w:sz w:val="24"/>
          <w:szCs w:val="24"/>
        </w:rPr>
        <w:t>”—“</w:t>
      </w:r>
      <w:r w:rsidR="00A0133A" w:rsidRPr="00424B9C">
        <w:rPr>
          <w:rFonts w:ascii="Times New Roman" w:hAnsi="Times New Roman" w:cs="Times New Roman"/>
          <w:sz w:val="24"/>
          <w:szCs w:val="24"/>
        </w:rPr>
        <w:t>h</w:t>
      </w:r>
      <w:r w:rsidRPr="00424B9C">
        <w:rPr>
          <w:rFonts w:ascii="Times New Roman" w:hAnsi="Times New Roman" w:cs="Times New Roman"/>
          <w:sz w:val="24"/>
          <w:szCs w:val="24"/>
        </w:rPr>
        <w:t xml:space="preserve">ow ideas are translated across cultures and media historically associated with specific cultures.” </w:t>
      </w:r>
      <w:r w:rsidR="00C42D1D">
        <w:rPr>
          <w:rFonts w:ascii="Times New Roman" w:hAnsi="Times New Roman" w:cs="Times New Roman"/>
          <w:sz w:val="24"/>
          <w:szCs w:val="24"/>
        </w:rPr>
        <w:t xml:space="preserve">While some of the films are chosen from American cinema, about half are drawn </w:t>
      </w:r>
      <w:r w:rsidRPr="00424B9C">
        <w:rPr>
          <w:rFonts w:ascii="Times New Roman" w:hAnsi="Times New Roman" w:cs="Times New Roman"/>
          <w:sz w:val="24"/>
          <w:szCs w:val="24"/>
        </w:rPr>
        <w:t xml:space="preserve">from Korea, Japan, and Hong Kong. Students analyze how a Japanese film was translated and adapted into a Korean television series and the implications for understanding media and consumption in </w:t>
      </w:r>
      <w:r w:rsidRPr="00424B9C">
        <w:rPr>
          <w:rFonts w:ascii="Times New Roman" w:hAnsi="Times New Roman" w:cs="Times New Roman"/>
          <w:sz w:val="24"/>
          <w:szCs w:val="24"/>
        </w:rPr>
        <w:lastRenderedPageBreak/>
        <w:t xml:space="preserve">those two countries. So </w:t>
      </w:r>
      <w:r w:rsidR="00A0133A" w:rsidRPr="00424B9C">
        <w:rPr>
          <w:rFonts w:ascii="Times New Roman" w:hAnsi="Times New Roman" w:cs="Times New Roman"/>
          <w:sz w:val="24"/>
          <w:szCs w:val="24"/>
        </w:rPr>
        <w:t xml:space="preserve">also </w:t>
      </w:r>
      <w:r w:rsidR="00C42D1D">
        <w:rPr>
          <w:rFonts w:ascii="Times New Roman" w:hAnsi="Times New Roman" w:cs="Times New Roman"/>
          <w:sz w:val="24"/>
          <w:szCs w:val="24"/>
        </w:rPr>
        <w:t xml:space="preserve">uses a </w:t>
      </w:r>
      <w:r w:rsidRPr="00424B9C">
        <w:rPr>
          <w:rFonts w:ascii="Times New Roman" w:hAnsi="Times New Roman" w:cs="Times New Roman"/>
          <w:sz w:val="24"/>
          <w:szCs w:val="24"/>
        </w:rPr>
        <w:t xml:space="preserve">Hong Kong </w:t>
      </w:r>
      <w:r w:rsidR="00A0133A" w:rsidRPr="00424B9C">
        <w:rPr>
          <w:rFonts w:ascii="Times New Roman" w:hAnsi="Times New Roman" w:cs="Times New Roman"/>
          <w:sz w:val="24"/>
          <w:szCs w:val="24"/>
        </w:rPr>
        <w:t xml:space="preserve">film </w:t>
      </w:r>
      <w:r w:rsidRPr="00424B9C">
        <w:rPr>
          <w:rFonts w:ascii="Times New Roman" w:hAnsi="Times New Roman" w:cs="Times New Roman"/>
          <w:sz w:val="24"/>
          <w:szCs w:val="24"/>
        </w:rPr>
        <w:t xml:space="preserve">“Infernal Affairs” about </w:t>
      </w:r>
      <w:r w:rsidR="00A0133A" w:rsidRPr="00424B9C">
        <w:rPr>
          <w:rFonts w:ascii="Times New Roman" w:hAnsi="Times New Roman" w:cs="Times New Roman"/>
          <w:sz w:val="24"/>
          <w:szCs w:val="24"/>
        </w:rPr>
        <w:t>organized crime</w:t>
      </w:r>
      <w:r w:rsidRPr="00424B9C">
        <w:rPr>
          <w:rFonts w:ascii="Times New Roman" w:hAnsi="Times New Roman" w:cs="Times New Roman"/>
          <w:sz w:val="24"/>
          <w:szCs w:val="24"/>
        </w:rPr>
        <w:t xml:space="preserve"> and the police which was re-made in the U.S. as “The Departed” about the </w:t>
      </w:r>
      <w:r w:rsidR="00A0133A" w:rsidRPr="00424B9C">
        <w:rPr>
          <w:rFonts w:ascii="Times New Roman" w:hAnsi="Times New Roman" w:cs="Times New Roman"/>
          <w:sz w:val="24"/>
          <w:szCs w:val="24"/>
        </w:rPr>
        <w:t xml:space="preserve">Boston </w:t>
      </w:r>
      <w:r w:rsidRPr="00424B9C">
        <w:rPr>
          <w:rFonts w:ascii="Times New Roman" w:hAnsi="Times New Roman" w:cs="Times New Roman"/>
          <w:sz w:val="24"/>
          <w:szCs w:val="24"/>
        </w:rPr>
        <w:t>police and the Irish mob</w:t>
      </w:r>
      <w:r w:rsidR="00C42D1D">
        <w:rPr>
          <w:rFonts w:ascii="Times New Roman" w:hAnsi="Times New Roman" w:cs="Times New Roman"/>
          <w:sz w:val="24"/>
          <w:szCs w:val="24"/>
        </w:rPr>
        <w:t xml:space="preserve"> to explore how these cultural contexts shape understandings about crime</w:t>
      </w:r>
      <w:r w:rsidRPr="00424B9C">
        <w:rPr>
          <w:rFonts w:ascii="Times New Roman" w:hAnsi="Times New Roman" w:cs="Times New Roman"/>
          <w:sz w:val="24"/>
          <w:szCs w:val="24"/>
        </w:rPr>
        <w:t xml:space="preserve">. </w:t>
      </w:r>
    </w:p>
    <w:p w:rsidR="00991650" w:rsidRPr="00424B9C" w:rsidRDefault="00991650">
      <w:pPr>
        <w:rPr>
          <w:rFonts w:ascii="Times New Roman" w:hAnsi="Times New Roman" w:cs="Times New Roman"/>
          <w:b/>
          <w:sz w:val="24"/>
          <w:szCs w:val="24"/>
        </w:rPr>
      </w:pPr>
      <w:r w:rsidRPr="00424B9C">
        <w:rPr>
          <w:rFonts w:ascii="Times New Roman" w:hAnsi="Times New Roman" w:cs="Times New Roman"/>
          <w:b/>
          <w:sz w:val="24"/>
          <w:szCs w:val="24"/>
        </w:rPr>
        <w:t>Geography</w:t>
      </w:r>
    </w:p>
    <w:p w:rsidR="00E77924" w:rsidRPr="00424B9C" w:rsidRDefault="000E3111">
      <w:pPr>
        <w:rPr>
          <w:rFonts w:ascii="Times New Roman" w:hAnsi="Times New Roman" w:cs="Times New Roman"/>
          <w:sz w:val="24"/>
          <w:szCs w:val="24"/>
        </w:rPr>
      </w:pPr>
      <w:r w:rsidRPr="00424B9C">
        <w:rPr>
          <w:rFonts w:ascii="Times New Roman" w:hAnsi="Times New Roman" w:cs="Times New Roman"/>
          <w:sz w:val="24"/>
          <w:szCs w:val="24"/>
        </w:rPr>
        <w:t>In World R</w:t>
      </w:r>
      <w:r w:rsidR="00991650" w:rsidRPr="00424B9C">
        <w:rPr>
          <w:rFonts w:ascii="Times New Roman" w:hAnsi="Times New Roman" w:cs="Times New Roman"/>
          <w:sz w:val="24"/>
          <w:szCs w:val="24"/>
        </w:rPr>
        <w:t>egional Geography</w:t>
      </w:r>
      <w:r w:rsidR="001F53F4" w:rsidRPr="00424B9C">
        <w:rPr>
          <w:rFonts w:ascii="Times New Roman" w:hAnsi="Times New Roman" w:cs="Times New Roman"/>
          <w:sz w:val="24"/>
          <w:szCs w:val="24"/>
        </w:rPr>
        <w:t xml:space="preserve"> (GEG 102) </w:t>
      </w:r>
      <w:r w:rsidR="00991650" w:rsidRPr="00424B9C">
        <w:rPr>
          <w:rFonts w:ascii="Times New Roman" w:hAnsi="Times New Roman" w:cs="Times New Roman"/>
          <w:sz w:val="24"/>
          <w:szCs w:val="24"/>
        </w:rPr>
        <w:t xml:space="preserve">students study </w:t>
      </w:r>
      <w:r w:rsidR="00E77924" w:rsidRPr="00424B9C">
        <w:rPr>
          <w:rFonts w:ascii="Times New Roman" w:hAnsi="Times New Roman" w:cs="Times New Roman"/>
          <w:sz w:val="24"/>
          <w:szCs w:val="24"/>
        </w:rPr>
        <w:t xml:space="preserve">the international economy of food production and distribution (including the role of trade </w:t>
      </w:r>
      <w:r w:rsidR="0044020D" w:rsidRPr="00424B9C">
        <w:rPr>
          <w:rFonts w:ascii="Times New Roman" w:hAnsi="Times New Roman" w:cs="Times New Roman"/>
          <w:sz w:val="24"/>
          <w:szCs w:val="24"/>
        </w:rPr>
        <w:t xml:space="preserve">agreement such as NAFTA) and do studies </w:t>
      </w:r>
      <w:r w:rsidR="00E77924" w:rsidRPr="00424B9C">
        <w:rPr>
          <w:rFonts w:ascii="Times New Roman" w:hAnsi="Times New Roman" w:cs="Times New Roman"/>
          <w:sz w:val="24"/>
          <w:szCs w:val="24"/>
        </w:rPr>
        <w:t xml:space="preserve">of </w:t>
      </w:r>
      <w:r w:rsidR="000C69E7">
        <w:rPr>
          <w:rFonts w:ascii="Times New Roman" w:hAnsi="Times New Roman" w:cs="Times New Roman"/>
          <w:sz w:val="24"/>
          <w:szCs w:val="24"/>
        </w:rPr>
        <w:t xml:space="preserve">local </w:t>
      </w:r>
      <w:r w:rsidR="00E77924" w:rsidRPr="00424B9C">
        <w:rPr>
          <w:rFonts w:ascii="Times New Roman" w:hAnsi="Times New Roman" w:cs="Times New Roman"/>
          <w:sz w:val="24"/>
          <w:szCs w:val="24"/>
        </w:rPr>
        <w:t xml:space="preserve">supermarkets to ascertain </w:t>
      </w:r>
      <w:r w:rsidR="0044020D" w:rsidRPr="00424B9C">
        <w:rPr>
          <w:rFonts w:ascii="Times New Roman" w:hAnsi="Times New Roman" w:cs="Times New Roman"/>
          <w:sz w:val="24"/>
          <w:szCs w:val="24"/>
        </w:rPr>
        <w:t>where</w:t>
      </w:r>
      <w:r w:rsidR="00E77924" w:rsidRPr="00424B9C">
        <w:rPr>
          <w:rFonts w:ascii="Times New Roman" w:hAnsi="Times New Roman" w:cs="Times New Roman"/>
          <w:sz w:val="24"/>
          <w:szCs w:val="24"/>
        </w:rPr>
        <w:t xml:space="preserve"> our fruits and vegetables are </w:t>
      </w:r>
      <w:r w:rsidR="000C69E7">
        <w:rPr>
          <w:rFonts w:ascii="Times New Roman" w:hAnsi="Times New Roman" w:cs="Times New Roman"/>
          <w:sz w:val="24"/>
          <w:szCs w:val="24"/>
        </w:rPr>
        <w:t>grown</w:t>
      </w:r>
      <w:r w:rsidR="00E77924" w:rsidRPr="00424B9C">
        <w:rPr>
          <w:rFonts w:ascii="Times New Roman" w:hAnsi="Times New Roman" w:cs="Times New Roman"/>
          <w:sz w:val="24"/>
          <w:szCs w:val="24"/>
        </w:rPr>
        <w:t>. In this course students also follow international current events through newspapers and take positions related to these readings.</w:t>
      </w:r>
      <w:r w:rsidR="00384C48" w:rsidRPr="00424B9C">
        <w:rPr>
          <w:rFonts w:ascii="Times New Roman" w:hAnsi="Times New Roman" w:cs="Times New Roman"/>
          <w:sz w:val="24"/>
          <w:szCs w:val="24"/>
        </w:rPr>
        <w:t xml:space="preserve"> In </w:t>
      </w:r>
      <w:r w:rsidR="00DC5EEF">
        <w:rPr>
          <w:rFonts w:ascii="Times New Roman" w:hAnsi="Times New Roman" w:cs="Times New Roman"/>
          <w:sz w:val="24"/>
          <w:szCs w:val="24"/>
        </w:rPr>
        <w:t xml:space="preserve">Anna </w:t>
      </w:r>
      <w:proofErr w:type="spellStart"/>
      <w:r w:rsidR="00DC5EEF">
        <w:rPr>
          <w:rFonts w:ascii="Times New Roman" w:hAnsi="Times New Roman" w:cs="Times New Roman"/>
          <w:sz w:val="24"/>
          <w:szCs w:val="24"/>
        </w:rPr>
        <w:t>Versluis</w:t>
      </w:r>
      <w:proofErr w:type="spellEnd"/>
      <w:r w:rsidR="00DC5EEF">
        <w:rPr>
          <w:rFonts w:ascii="Times New Roman" w:hAnsi="Times New Roman" w:cs="Times New Roman"/>
          <w:sz w:val="24"/>
          <w:szCs w:val="24"/>
        </w:rPr>
        <w:t>’</w:t>
      </w:r>
      <w:r w:rsidR="00384C48" w:rsidRPr="00424B9C">
        <w:rPr>
          <w:rFonts w:ascii="Times New Roman" w:hAnsi="Times New Roman" w:cs="Times New Roman"/>
          <w:sz w:val="24"/>
          <w:szCs w:val="24"/>
        </w:rPr>
        <w:t xml:space="preserve"> </w:t>
      </w:r>
      <w:r w:rsidR="00E77924" w:rsidRPr="00424B9C">
        <w:rPr>
          <w:rFonts w:ascii="Times New Roman" w:hAnsi="Times New Roman" w:cs="Times New Roman"/>
          <w:sz w:val="24"/>
          <w:szCs w:val="24"/>
        </w:rPr>
        <w:t xml:space="preserve">upper level </w:t>
      </w:r>
      <w:r w:rsidR="001F53F4" w:rsidRPr="00424B9C">
        <w:rPr>
          <w:rFonts w:ascii="Times New Roman" w:hAnsi="Times New Roman" w:cs="Times New Roman"/>
          <w:sz w:val="24"/>
          <w:szCs w:val="24"/>
        </w:rPr>
        <w:t xml:space="preserve">course </w:t>
      </w:r>
      <w:r w:rsidR="00E77924" w:rsidRPr="00424B9C">
        <w:rPr>
          <w:rFonts w:ascii="Times New Roman" w:hAnsi="Times New Roman" w:cs="Times New Roman"/>
          <w:sz w:val="24"/>
          <w:szCs w:val="24"/>
        </w:rPr>
        <w:t xml:space="preserve">on </w:t>
      </w:r>
      <w:r w:rsidR="000F0BC6">
        <w:rPr>
          <w:rFonts w:ascii="Times New Roman" w:hAnsi="Times New Roman" w:cs="Times New Roman"/>
          <w:sz w:val="24"/>
          <w:szCs w:val="24"/>
        </w:rPr>
        <w:t>Nature and S</w:t>
      </w:r>
      <w:r w:rsidR="00E77924" w:rsidRPr="00424B9C">
        <w:rPr>
          <w:rFonts w:ascii="Times New Roman" w:hAnsi="Times New Roman" w:cs="Times New Roman"/>
          <w:sz w:val="24"/>
          <w:szCs w:val="24"/>
        </w:rPr>
        <w:t xml:space="preserve">ociety </w:t>
      </w:r>
      <w:r w:rsidR="001F53F4" w:rsidRPr="00424B9C">
        <w:rPr>
          <w:rFonts w:ascii="Times New Roman" w:hAnsi="Times New Roman" w:cs="Times New Roman"/>
          <w:sz w:val="24"/>
          <w:szCs w:val="24"/>
        </w:rPr>
        <w:t xml:space="preserve">(GEG 25) </w:t>
      </w:r>
      <w:r w:rsidR="00E77924" w:rsidRPr="00424B9C">
        <w:rPr>
          <w:rFonts w:ascii="Times New Roman" w:hAnsi="Times New Roman" w:cs="Times New Roman"/>
          <w:sz w:val="24"/>
          <w:szCs w:val="24"/>
        </w:rPr>
        <w:t xml:space="preserve">students </w:t>
      </w:r>
      <w:r w:rsidR="0044020D" w:rsidRPr="00424B9C">
        <w:rPr>
          <w:rFonts w:ascii="Times New Roman" w:hAnsi="Times New Roman" w:cs="Times New Roman"/>
          <w:sz w:val="24"/>
          <w:szCs w:val="24"/>
        </w:rPr>
        <w:t xml:space="preserve">take stock of their own collection of electronic devices and investigate the </w:t>
      </w:r>
      <w:r w:rsidR="00C85EF6" w:rsidRPr="00424B9C">
        <w:rPr>
          <w:rFonts w:ascii="Times New Roman" w:hAnsi="Times New Roman" w:cs="Times New Roman"/>
          <w:sz w:val="24"/>
          <w:szCs w:val="24"/>
        </w:rPr>
        <w:t xml:space="preserve">origins of the materials needed to make </w:t>
      </w:r>
      <w:r w:rsidR="00F92087" w:rsidRPr="00424B9C">
        <w:rPr>
          <w:rFonts w:ascii="Times New Roman" w:hAnsi="Times New Roman" w:cs="Times New Roman"/>
          <w:sz w:val="24"/>
          <w:szCs w:val="24"/>
        </w:rPr>
        <w:t>them</w:t>
      </w:r>
      <w:r w:rsidR="00C85EF6" w:rsidRPr="00424B9C">
        <w:rPr>
          <w:rFonts w:ascii="Times New Roman" w:hAnsi="Times New Roman" w:cs="Times New Roman"/>
          <w:sz w:val="24"/>
          <w:szCs w:val="24"/>
        </w:rPr>
        <w:t xml:space="preserve"> and their production at overseas locations.  </w:t>
      </w:r>
      <w:r w:rsidR="00DC5EEF">
        <w:rPr>
          <w:rFonts w:ascii="Times New Roman" w:hAnsi="Times New Roman" w:cs="Times New Roman"/>
          <w:sz w:val="24"/>
          <w:szCs w:val="24"/>
        </w:rPr>
        <w:t>Students</w:t>
      </w:r>
      <w:r w:rsidR="00C85EF6" w:rsidRPr="00424B9C">
        <w:rPr>
          <w:rFonts w:ascii="Times New Roman" w:hAnsi="Times New Roman" w:cs="Times New Roman"/>
          <w:sz w:val="24"/>
          <w:szCs w:val="24"/>
        </w:rPr>
        <w:t xml:space="preserve"> also read</w:t>
      </w:r>
      <w:r w:rsidR="00E77924" w:rsidRPr="00424B9C">
        <w:rPr>
          <w:rFonts w:ascii="Times New Roman" w:hAnsi="Times New Roman" w:cs="Times New Roman"/>
          <w:sz w:val="24"/>
          <w:szCs w:val="24"/>
        </w:rPr>
        <w:t xml:space="preserve"> </w:t>
      </w:r>
      <w:r w:rsidR="001F53F4" w:rsidRPr="00424B9C">
        <w:rPr>
          <w:rFonts w:ascii="Times New Roman" w:hAnsi="Times New Roman" w:cs="Times New Roman"/>
          <w:sz w:val="24"/>
          <w:szCs w:val="24"/>
        </w:rPr>
        <w:t>global</w:t>
      </w:r>
      <w:r w:rsidR="00E77924" w:rsidRPr="00424B9C">
        <w:rPr>
          <w:rFonts w:ascii="Times New Roman" w:hAnsi="Times New Roman" w:cs="Times New Roman"/>
          <w:sz w:val="24"/>
          <w:szCs w:val="24"/>
        </w:rPr>
        <w:t xml:space="preserve"> population</w:t>
      </w:r>
      <w:r w:rsidR="00FD3093" w:rsidRPr="00424B9C">
        <w:rPr>
          <w:rFonts w:ascii="Times New Roman" w:hAnsi="Times New Roman" w:cs="Times New Roman"/>
          <w:sz w:val="24"/>
          <w:szCs w:val="24"/>
        </w:rPr>
        <w:t xml:space="preserve"> </w:t>
      </w:r>
      <w:r w:rsidR="00C85EF6" w:rsidRPr="00424B9C">
        <w:rPr>
          <w:rFonts w:ascii="Times New Roman" w:hAnsi="Times New Roman" w:cs="Times New Roman"/>
          <w:sz w:val="24"/>
          <w:szCs w:val="24"/>
        </w:rPr>
        <w:t xml:space="preserve">studies that </w:t>
      </w:r>
      <w:r w:rsidR="00774D73">
        <w:rPr>
          <w:rFonts w:ascii="Times New Roman" w:hAnsi="Times New Roman" w:cs="Times New Roman"/>
          <w:sz w:val="24"/>
          <w:szCs w:val="24"/>
        </w:rPr>
        <w:t>convey</w:t>
      </w:r>
      <w:r w:rsidR="00C85EF6" w:rsidRPr="00424B9C">
        <w:rPr>
          <w:rFonts w:ascii="Times New Roman" w:hAnsi="Times New Roman" w:cs="Times New Roman"/>
          <w:sz w:val="24"/>
          <w:szCs w:val="24"/>
        </w:rPr>
        <w:t xml:space="preserve"> various points of view </w:t>
      </w:r>
      <w:r w:rsidR="00FD3093" w:rsidRPr="00424B9C">
        <w:rPr>
          <w:rFonts w:ascii="Times New Roman" w:hAnsi="Times New Roman" w:cs="Times New Roman"/>
          <w:sz w:val="24"/>
          <w:szCs w:val="24"/>
        </w:rPr>
        <w:t xml:space="preserve">and </w:t>
      </w:r>
      <w:r w:rsidR="00774D73">
        <w:rPr>
          <w:rFonts w:ascii="Times New Roman" w:hAnsi="Times New Roman" w:cs="Times New Roman"/>
          <w:sz w:val="24"/>
          <w:szCs w:val="24"/>
        </w:rPr>
        <w:t>relate</w:t>
      </w:r>
      <w:r w:rsidR="00FD3093" w:rsidRPr="00424B9C">
        <w:rPr>
          <w:rFonts w:ascii="Times New Roman" w:hAnsi="Times New Roman" w:cs="Times New Roman"/>
          <w:sz w:val="24"/>
          <w:szCs w:val="24"/>
        </w:rPr>
        <w:t xml:space="preserve"> </w:t>
      </w:r>
      <w:r w:rsidR="00774D73">
        <w:rPr>
          <w:rFonts w:ascii="Times New Roman" w:hAnsi="Times New Roman" w:cs="Times New Roman"/>
          <w:sz w:val="24"/>
          <w:szCs w:val="24"/>
        </w:rPr>
        <w:t xml:space="preserve">these </w:t>
      </w:r>
      <w:r w:rsidR="00FD3093" w:rsidRPr="00424B9C">
        <w:rPr>
          <w:rFonts w:ascii="Times New Roman" w:hAnsi="Times New Roman" w:cs="Times New Roman"/>
          <w:sz w:val="24"/>
          <w:szCs w:val="24"/>
        </w:rPr>
        <w:t xml:space="preserve">ideas to specific nation-states around the world. </w:t>
      </w:r>
      <w:r w:rsidR="001F53F4" w:rsidRPr="00424B9C">
        <w:rPr>
          <w:rFonts w:ascii="Times New Roman" w:hAnsi="Times New Roman" w:cs="Times New Roman"/>
          <w:sz w:val="24"/>
          <w:szCs w:val="24"/>
        </w:rPr>
        <w:t xml:space="preserve"> They learn about environmental ideas coming from Spain, Japan, Cree Indians, and Switzerland </w:t>
      </w:r>
      <w:r w:rsidR="000C69E7">
        <w:rPr>
          <w:rFonts w:ascii="Times New Roman" w:hAnsi="Times New Roman" w:cs="Times New Roman"/>
          <w:sz w:val="24"/>
          <w:szCs w:val="24"/>
        </w:rPr>
        <w:t xml:space="preserve">and consider how </w:t>
      </w:r>
      <w:r w:rsidR="001F53F4" w:rsidRPr="00424B9C">
        <w:rPr>
          <w:rFonts w:ascii="Times New Roman" w:hAnsi="Times New Roman" w:cs="Times New Roman"/>
          <w:sz w:val="24"/>
          <w:szCs w:val="24"/>
        </w:rPr>
        <w:t xml:space="preserve">these </w:t>
      </w:r>
      <w:r w:rsidR="00E50E53" w:rsidRPr="00424B9C">
        <w:rPr>
          <w:rFonts w:ascii="Times New Roman" w:hAnsi="Times New Roman" w:cs="Times New Roman"/>
          <w:sz w:val="24"/>
          <w:szCs w:val="24"/>
        </w:rPr>
        <w:t xml:space="preserve">concepts </w:t>
      </w:r>
      <w:r w:rsidR="000C69E7">
        <w:rPr>
          <w:rFonts w:ascii="Times New Roman" w:hAnsi="Times New Roman" w:cs="Times New Roman"/>
          <w:sz w:val="24"/>
          <w:szCs w:val="24"/>
        </w:rPr>
        <w:t xml:space="preserve">could be applied </w:t>
      </w:r>
      <w:r w:rsidR="001F53F4" w:rsidRPr="00424B9C">
        <w:rPr>
          <w:rFonts w:ascii="Times New Roman" w:hAnsi="Times New Roman" w:cs="Times New Roman"/>
          <w:sz w:val="24"/>
          <w:szCs w:val="24"/>
        </w:rPr>
        <w:t xml:space="preserve">to the St. Peter area. </w:t>
      </w:r>
      <w:r w:rsidR="00657438" w:rsidRPr="00424B9C">
        <w:rPr>
          <w:rFonts w:ascii="Times New Roman" w:hAnsi="Times New Roman" w:cs="Times New Roman"/>
          <w:sz w:val="24"/>
          <w:szCs w:val="24"/>
        </w:rPr>
        <w:t xml:space="preserve">They also study </w:t>
      </w:r>
      <w:r w:rsidR="00E50E53" w:rsidRPr="00424B9C">
        <w:rPr>
          <w:rFonts w:ascii="Times New Roman" w:hAnsi="Times New Roman" w:cs="Times New Roman"/>
          <w:sz w:val="24"/>
          <w:szCs w:val="24"/>
        </w:rPr>
        <w:t>Native</w:t>
      </w:r>
      <w:r w:rsidR="00657438" w:rsidRPr="00424B9C">
        <w:rPr>
          <w:rFonts w:ascii="Times New Roman" w:hAnsi="Times New Roman" w:cs="Times New Roman"/>
          <w:sz w:val="24"/>
          <w:szCs w:val="24"/>
        </w:rPr>
        <w:t xml:space="preserve"> American w</w:t>
      </w:r>
      <w:r w:rsidR="00E50E53" w:rsidRPr="00424B9C">
        <w:rPr>
          <w:rFonts w:ascii="Times New Roman" w:hAnsi="Times New Roman" w:cs="Times New Roman"/>
          <w:sz w:val="24"/>
          <w:szCs w:val="24"/>
        </w:rPr>
        <w:t xml:space="preserve">ritings on environmental ethics. </w:t>
      </w:r>
      <w:r w:rsidR="001F53F4" w:rsidRPr="00424B9C">
        <w:rPr>
          <w:rFonts w:ascii="Times New Roman" w:hAnsi="Times New Roman" w:cs="Times New Roman"/>
          <w:sz w:val="24"/>
          <w:szCs w:val="24"/>
        </w:rPr>
        <w:t>Students in thi</w:t>
      </w:r>
      <w:r w:rsidR="00384C48" w:rsidRPr="00424B9C">
        <w:rPr>
          <w:rFonts w:ascii="Times New Roman" w:hAnsi="Times New Roman" w:cs="Times New Roman"/>
          <w:sz w:val="24"/>
          <w:szCs w:val="24"/>
        </w:rPr>
        <w:t xml:space="preserve">s course do comparative studies on the long-term causes of </w:t>
      </w:r>
      <w:r w:rsidR="001F53F4" w:rsidRPr="00424B9C">
        <w:rPr>
          <w:rFonts w:ascii="Times New Roman" w:hAnsi="Times New Roman" w:cs="Times New Roman"/>
          <w:sz w:val="24"/>
          <w:szCs w:val="24"/>
        </w:rPr>
        <w:t xml:space="preserve">earthquakes </w:t>
      </w:r>
      <w:r w:rsidR="00384C48" w:rsidRPr="00424B9C">
        <w:rPr>
          <w:rFonts w:ascii="Times New Roman" w:hAnsi="Times New Roman" w:cs="Times New Roman"/>
          <w:sz w:val="24"/>
          <w:szCs w:val="24"/>
        </w:rPr>
        <w:t xml:space="preserve">including analyzing Peru, </w:t>
      </w:r>
      <w:r w:rsidR="001F53F4" w:rsidRPr="00424B9C">
        <w:rPr>
          <w:rFonts w:ascii="Times New Roman" w:hAnsi="Times New Roman" w:cs="Times New Roman"/>
          <w:sz w:val="24"/>
          <w:szCs w:val="24"/>
        </w:rPr>
        <w:t xml:space="preserve">Japan and Haiti. </w:t>
      </w:r>
    </w:p>
    <w:p w:rsidR="00F9628E" w:rsidRPr="00424B9C" w:rsidRDefault="00F9628E">
      <w:pPr>
        <w:rPr>
          <w:rFonts w:ascii="Times New Roman" w:hAnsi="Times New Roman" w:cs="Times New Roman"/>
          <w:sz w:val="24"/>
          <w:szCs w:val="24"/>
        </w:rPr>
      </w:pPr>
      <w:r w:rsidRPr="00424B9C">
        <w:rPr>
          <w:rFonts w:ascii="Times New Roman" w:hAnsi="Times New Roman" w:cs="Times New Roman"/>
          <w:b/>
          <w:sz w:val="24"/>
          <w:szCs w:val="24"/>
        </w:rPr>
        <w:t>Geology</w:t>
      </w:r>
    </w:p>
    <w:p w:rsidR="00F9628E" w:rsidRPr="00424B9C" w:rsidRDefault="00F9628E">
      <w:pPr>
        <w:rPr>
          <w:rFonts w:ascii="Times New Roman" w:hAnsi="Times New Roman" w:cs="Times New Roman"/>
          <w:sz w:val="24"/>
          <w:szCs w:val="24"/>
        </w:rPr>
      </w:pPr>
      <w:r w:rsidRPr="00424B9C">
        <w:rPr>
          <w:rFonts w:ascii="Times New Roman" w:hAnsi="Times New Roman" w:cs="Times New Roman"/>
          <w:sz w:val="24"/>
          <w:szCs w:val="24"/>
        </w:rPr>
        <w:t xml:space="preserve">Laura Triplett of the Geology Department offers </w:t>
      </w:r>
      <w:r w:rsidR="003669A5">
        <w:rPr>
          <w:rFonts w:ascii="Times New Roman" w:hAnsi="Times New Roman" w:cs="Times New Roman"/>
          <w:sz w:val="24"/>
          <w:szCs w:val="24"/>
        </w:rPr>
        <w:t>the</w:t>
      </w:r>
      <w:r w:rsidRPr="00424B9C">
        <w:rPr>
          <w:rFonts w:ascii="Times New Roman" w:hAnsi="Times New Roman" w:cs="Times New Roman"/>
          <w:sz w:val="24"/>
          <w:szCs w:val="24"/>
        </w:rPr>
        <w:t xml:space="preserve"> cou</w:t>
      </w:r>
      <w:r w:rsidR="003669A5">
        <w:rPr>
          <w:rFonts w:ascii="Times New Roman" w:hAnsi="Times New Roman" w:cs="Times New Roman"/>
          <w:sz w:val="24"/>
          <w:szCs w:val="24"/>
        </w:rPr>
        <w:t>rse Global Climate Change</w:t>
      </w:r>
      <w:r w:rsidR="00D568B9" w:rsidRPr="00424B9C">
        <w:rPr>
          <w:rFonts w:ascii="Times New Roman" w:hAnsi="Times New Roman" w:cs="Times New Roman"/>
          <w:sz w:val="24"/>
          <w:szCs w:val="24"/>
        </w:rPr>
        <w:t xml:space="preserve"> (GEO237).  This course teaches students how the “solid earth, oceans, atmosphere and biosphere are interconnected as part of Earth's climate system.” </w:t>
      </w:r>
      <w:r w:rsidR="00C2655B" w:rsidRPr="00424B9C">
        <w:rPr>
          <w:rFonts w:ascii="Times New Roman" w:hAnsi="Times New Roman" w:cs="Times New Roman"/>
          <w:sz w:val="24"/>
          <w:szCs w:val="24"/>
        </w:rPr>
        <w:t>In this course s</w:t>
      </w:r>
      <w:r w:rsidR="00D568B9" w:rsidRPr="00424B9C">
        <w:rPr>
          <w:rFonts w:ascii="Times New Roman" w:hAnsi="Times New Roman" w:cs="Times New Roman"/>
          <w:sz w:val="24"/>
          <w:szCs w:val="24"/>
        </w:rPr>
        <w:t xml:space="preserve">tudents analyze temperature data and carbon emissions </w:t>
      </w:r>
      <w:r w:rsidR="00C2655B" w:rsidRPr="00424B9C">
        <w:rPr>
          <w:rFonts w:ascii="Times New Roman" w:hAnsi="Times New Roman" w:cs="Times New Roman"/>
          <w:sz w:val="24"/>
          <w:szCs w:val="24"/>
        </w:rPr>
        <w:t>around the world t</w:t>
      </w:r>
      <w:r w:rsidR="00D568B9" w:rsidRPr="00424B9C">
        <w:rPr>
          <w:rFonts w:ascii="Times New Roman" w:hAnsi="Times New Roman" w:cs="Times New Roman"/>
          <w:sz w:val="24"/>
          <w:szCs w:val="24"/>
        </w:rPr>
        <w:t xml:space="preserve">o </w:t>
      </w:r>
      <w:r w:rsidR="00C2655B" w:rsidRPr="00424B9C">
        <w:rPr>
          <w:rFonts w:ascii="Times New Roman" w:hAnsi="Times New Roman" w:cs="Times New Roman"/>
          <w:sz w:val="24"/>
          <w:szCs w:val="24"/>
        </w:rPr>
        <w:t xml:space="preserve">consider </w:t>
      </w:r>
      <w:r w:rsidR="00D568B9" w:rsidRPr="00424B9C">
        <w:rPr>
          <w:rFonts w:ascii="Times New Roman" w:hAnsi="Times New Roman" w:cs="Times New Roman"/>
          <w:sz w:val="24"/>
          <w:szCs w:val="24"/>
        </w:rPr>
        <w:t xml:space="preserve">how </w:t>
      </w:r>
      <w:r w:rsidR="00C2655B" w:rsidRPr="00424B9C">
        <w:rPr>
          <w:rFonts w:ascii="Times New Roman" w:hAnsi="Times New Roman" w:cs="Times New Roman"/>
          <w:sz w:val="24"/>
          <w:szCs w:val="24"/>
        </w:rPr>
        <w:t xml:space="preserve">the warming climate </w:t>
      </w:r>
      <w:r w:rsidR="00D568B9" w:rsidRPr="00424B9C">
        <w:rPr>
          <w:rFonts w:ascii="Times New Roman" w:hAnsi="Times New Roman" w:cs="Times New Roman"/>
          <w:sz w:val="24"/>
          <w:szCs w:val="24"/>
        </w:rPr>
        <w:t xml:space="preserve">is impacting different </w:t>
      </w:r>
      <w:r w:rsidR="00C2655B" w:rsidRPr="00424B9C">
        <w:rPr>
          <w:rFonts w:ascii="Times New Roman" w:hAnsi="Times New Roman" w:cs="Times New Roman"/>
          <w:sz w:val="24"/>
          <w:szCs w:val="24"/>
        </w:rPr>
        <w:t xml:space="preserve">regions </w:t>
      </w:r>
      <w:r w:rsidR="00D568B9" w:rsidRPr="00424B9C">
        <w:rPr>
          <w:rFonts w:ascii="Times New Roman" w:hAnsi="Times New Roman" w:cs="Times New Roman"/>
          <w:sz w:val="24"/>
          <w:szCs w:val="24"/>
        </w:rPr>
        <w:t>of the world</w:t>
      </w:r>
      <w:r w:rsidR="00C2655B" w:rsidRPr="00424B9C">
        <w:rPr>
          <w:rFonts w:ascii="Times New Roman" w:hAnsi="Times New Roman" w:cs="Times New Roman"/>
          <w:sz w:val="24"/>
          <w:szCs w:val="24"/>
        </w:rPr>
        <w:t xml:space="preserve"> differently</w:t>
      </w:r>
      <w:r w:rsidR="00D568B9" w:rsidRPr="00424B9C">
        <w:rPr>
          <w:rFonts w:ascii="Times New Roman" w:hAnsi="Times New Roman" w:cs="Times New Roman"/>
          <w:sz w:val="24"/>
          <w:szCs w:val="24"/>
        </w:rPr>
        <w:t xml:space="preserve">.  </w:t>
      </w:r>
      <w:r w:rsidR="00C2655B" w:rsidRPr="00424B9C">
        <w:rPr>
          <w:rFonts w:ascii="Times New Roman" w:hAnsi="Times New Roman" w:cs="Times New Roman"/>
          <w:sz w:val="24"/>
          <w:szCs w:val="24"/>
        </w:rPr>
        <w:t xml:space="preserve">They study the way ancient humans’ agriculture also </w:t>
      </w:r>
      <w:r w:rsidR="003669A5">
        <w:rPr>
          <w:rFonts w:ascii="Times New Roman" w:hAnsi="Times New Roman" w:cs="Times New Roman"/>
          <w:sz w:val="24"/>
          <w:szCs w:val="24"/>
        </w:rPr>
        <w:t>likely</w:t>
      </w:r>
      <w:r w:rsidR="00C2655B" w:rsidRPr="00424B9C">
        <w:rPr>
          <w:rFonts w:ascii="Times New Roman" w:hAnsi="Times New Roman" w:cs="Times New Roman"/>
          <w:sz w:val="24"/>
          <w:szCs w:val="24"/>
        </w:rPr>
        <w:t xml:space="preserve"> contributed to climate change. Students also study </w:t>
      </w:r>
      <w:r w:rsidR="003669A5">
        <w:rPr>
          <w:rFonts w:ascii="Times New Roman" w:hAnsi="Times New Roman" w:cs="Times New Roman"/>
          <w:sz w:val="24"/>
          <w:szCs w:val="24"/>
        </w:rPr>
        <w:t xml:space="preserve">possible </w:t>
      </w:r>
      <w:r w:rsidR="00C2655B" w:rsidRPr="00424B9C">
        <w:rPr>
          <w:rFonts w:ascii="Times New Roman" w:hAnsi="Times New Roman" w:cs="Times New Roman"/>
          <w:sz w:val="24"/>
          <w:szCs w:val="24"/>
        </w:rPr>
        <w:t xml:space="preserve">solutions to the problems caused by climate change. </w:t>
      </w:r>
    </w:p>
    <w:p w:rsidR="00C921DE" w:rsidRPr="00424B9C" w:rsidRDefault="00C921DE">
      <w:pPr>
        <w:rPr>
          <w:rFonts w:ascii="Times New Roman" w:hAnsi="Times New Roman" w:cs="Times New Roman"/>
          <w:b/>
          <w:sz w:val="24"/>
          <w:szCs w:val="24"/>
        </w:rPr>
      </w:pPr>
      <w:r w:rsidRPr="00424B9C">
        <w:rPr>
          <w:rFonts w:ascii="Times New Roman" w:hAnsi="Times New Roman" w:cs="Times New Roman"/>
          <w:b/>
          <w:sz w:val="24"/>
          <w:szCs w:val="24"/>
        </w:rPr>
        <w:t xml:space="preserve">History </w:t>
      </w:r>
    </w:p>
    <w:p w:rsidR="00F9628E" w:rsidRPr="00424B9C" w:rsidRDefault="00F9628E">
      <w:pPr>
        <w:rPr>
          <w:rFonts w:ascii="Times New Roman" w:hAnsi="Times New Roman" w:cs="Times New Roman"/>
          <w:sz w:val="24"/>
          <w:szCs w:val="24"/>
        </w:rPr>
      </w:pPr>
      <w:r w:rsidRPr="00424B9C">
        <w:rPr>
          <w:rFonts w:ascii="Times New Roman" w:hAnsi="Times New Roman" w:cs="Times New Roman"/>
          <w:sz w:val="24"/>
          <w:szCs w:val="24"/>
        </w:rPr>
        <w:t xml:space="preserve">The History department has recently revised the major </w:t>
      </w:r>
      <w:r w:rsidR="00134682" w:rsidRPr="00424B9C">
        <w:rPr>
          <w:rFonts w:ascii="Times New Roman" w:hAnsi="Times New Roman" w:cs="Times New Roman"/>
          <w:sz w:val="24"/>
          <w:szCs w:val="24"/>
        </w:rPr>
        <w:t>to require students to take at least one course tha</w:t>
      </w:r>
      <w:r w:rsidR="000C69E7">
        <w:rPr>
          <w:rFonts w:ascii="Times New Roman" w:hAnsi="Times New Roman" w:cs="Times New Roman"/>
          <w:sz w:val="24"/>
          <w:szCs w:val="24"/>
        </w:rPr>
        <w:t>t focuses on global connections</w:t>
      </w:r>
      <w:r w:rsidR="00134682" w:rsidRPr="00424B9C">
        <w:rPr>
          <w:rFonts w:ascii="Times New Roman" w:hAnsi="Times New Roman" w:cs="Times New Roman"/>
          <w:sz w:val="24"/>
          <w:szCs w:val="24"/>
        </w:rPr>
        <w:t>.  Such courses include World History</w:t>
      </w:r>
      <w:r w:rsidR="000C69E7">
        <w:rPr>
          <w:rFonts w:ascii="Times New Roman" w:hAnsi="Times New Roman" w:cs="Times New Roman"/>
          <w:sz w:val="24"/>
          <w:szCs w:val="24"/>
        </w:rPr>
        <w:t xml:space="preserve"> (HIS 105)</w:t>
      </w:r>
      <w:r w:rsidR="00134682" w:rsidRPr="00424B9C">
        <w:rPr>
          <w:rFonts w:ascii="Times New Roman" w:hAnsi="Times New Roman" w:cs="Times New Roman"/>
          <w:sz w:val="24"/>
          <w:szCs w:val="24"/>
        </w:rPr>
        <w:t xml:space="preserve">, but also </w:t>
      </w:r>
      <w:r w:rsidR="00546510" w:rsidRPr="00424B9C">
        <w:rPr>
          <w:rFonts w:ascii="Times New Roman" w:hAnsi="Times New Roman" w:cs="Times New Roman"/>
          <w:sz w:val="24"/>
          <w:szCs w:val="24"/>
        </w:rPr>
        <w:t>Modern European Imperialism</w:t>
      </w:r>
      <w:r w:rsidR="000C69E7">
        <w:rPr>
          <w:rFonts w:ascii="Times New Roman" w:hAnsi="Times New Roman" w:cs="Times New Roman"/>
          <w:sz w:val="24"/>
          <w:szCs w:val="24"/>
        </w:rPr>
        <w:t xml:space="preserve"> (HIS 201)</w:t>
      </w:r>
      <w:r w:rsidR="00546510" w:rsidRPr="00424B9C">
        <w:rPr>
          <w:rFonts w:ascii="Times New Roman" w:hAnsi="Times New Roman" w:cs="Times New Roman"/>
          <w:sz w:val="24"/>
          <w:szCs w:val="24"/>
        </w:rPr>
        <w:t xml:space="preserve">, </w:t>
      </w:r>
      <w:r w:rsidR="003669A5">
        <w:rPr>
          <w:rFonts w:ascii="Times New Roman" w:hAnsi="Times New Roman" w:cs="Times New Roman"/>
          <w:sz w:val="24"/>
          <w:szCs w:val="24"/>
        </w:rPr>
        <w:t>Atlantic Slavery</w:t>
      </w:r>
      <w:r w:rsidR="00F5131E">
        <w:rPr>
          <w:rFonts w:ascii="Times New Roman" w:hAnsi="Times New Roman" w:cs="Times New Roman"/>
          <w:sz w:val="24"/>
          <w:szCs w:val="24"/>
        </w:rPr>
        <w:t xml:space="preserve"> </w:t>
      </w:r>
      <w:r w:rsidR="003669A5">
        <w:rPr>
          <w:rFonts w:ascii="Times New Roman" w:hAnsi="Times New Roman" w:cs="Times New Roman"/>
          <w:sz w:val="24"/>
          <w:szCs w:val="24"/>
        </w:rPr>
        <w:t xml:space="preserve">and Freedom </w:t>
      </w:r>
      <w:r w:rsidR="00F5131E">
        <w:rPr>
          <w:rFonts w:ascii="Times New Roman" w:hAnsi="Times New Roman" w:cs="Times New Roman"/>
          <w:sz w:val="24"/>
          <w:szCs w:val="24"/>
        </w:rPr>
        <w:t xml:space="preserve">(HIS 202) </w:t>
      </w:r>
      <w:r w:rsidR="003669A5">
        <w:rPr>
          <w:rFonts w:ascii="Times New Roman" w:hAnsi="Times New Roman" w:cs="Times New Roman"/>
          <w:sz w:val="24"/>
          <w:szCs w:val="24"/>
        </w:rPr>
        <w:t xml:space="preserve">and </w:t>
      </w:r>
      <w:r w:rsidR="00134682" w:rsidRPr="00424B9C">
        <w:rPr>
          <w:rFonts w:ascii="Times New Roman" w:hAnsi="Times New Roman" w:cs="Times New Roman"/>
          <w:sz w:val="24"/>
          <w:szCs w:val="24"/>
        </w:rPr>
        <w:t>Environmental History</w:t>
      </w:r>
      <w:r w:rsidR="00F5131E">
        <w:rPr>
          <w:rFonts w:ascii="Times New Roman" w:hAnsi="Times New Roman" w:cs="Times New Roman"/>
          <w:sz w:val="24"/>
          <w:szCs w:val="24"/>
        </w:rPr>
        <w:t xml:space="preserve"> (HIS 104)</w:t>
      </w:r>
      <w:r w:rsidR="00134682" w:rsidRPr="00424B9C">
        <w:rPr>
          <w:rFonts w:ascii="Times New Roman" w:hAnsi="Times New Roman" w:cs="Times New Roman"/>
          <w:sz w:val="24"/>
          <w:szCs w:val="24"/>
        </w:rPr>
        <w:t xml:space="preserve">. </w:t>
      </w:r>
      <w:r w:rsidR="00FC7809" w:rsidRPr="00424B9C">
        <w:rPr>
          <w:rFonts w:ascii="Times New Roman" w:hAnsi="Times New Roman" w:cs="Times New Roman"/>
          <w:sz w:val="24"/>
          <w:szCs w:val="24"/>
        </w:rPr>
        <w:t xml:space="preserve"> In</w:t>
      </w:r>
      <w:r w:rsidR="00134682" w:rsidRPr="00424B9C">
        <w:rPr>
          <w:rFonts w:ascii="Times New Roman" w:hAnsi="Times New Roman" w:cs="Times New Roman"/>
          <w:sz w:val="24"/>
          <w:szCs w:val="24"/>
        </w:rPr>
        <w:t xml:space="preserve"> addition to the global requirement</w:t>
      </w:r>
      <w:r w:rsidR="00FC7809" w:rsidRPr="00424B9C">
        <w:rPr>
          <w:rFonts w:ascii="Times New Roman" w:hAnsi="Times New Roman" w:cs="Times New Roman"/>
          <w:sz w:val="24"/>
          <w:szCs w:val="24"/>
        </w:rPr>
        <w:t xml:space="preserve"> for majors, </w:t>
      </w:r>
      <w:r w:rsidR="00546510" w:rsidRPr="00424B9C">
        <w:rPr>
          <w:rFonts w:ascii="Times New Roman" w:hAnsi="Times New Roman" w:cs="Times New Roman"/>
          <w:sz w:val="24"/>
          <w:szCs w:val="24"/>
        </w:rPr>
        <w:t xml:space="preserve">the history department </w:t>
      </w:r>
      <w:r w:rsidR="00FC7809" w:rsidRPr="00424B9C">
        <w:rPr>
          <w:rFonts w:ascii="Times New Roman" w:hAnsi="Times New Roman" w:cs="Times New Roman"/>
          <w:sz w:val="24"/>
          <w:szCs w:val="24"/>
        </w:rPr>
        <w:t xml:space="preserve">faculty </w:t>
      </w:r>
      <w:r w:rsidR="00546510" w:rsidRPr="00424B9C">
        <w:rPr>
          <w:rFonts w:ascii="Times New Roman" w:hAnsi="Times New Roman" w:cs="Times New Roman"/>
          <w:sz w:val="24"/>
          <w:szCs w:val="24"/>
        </w:rPr>
        <w:t xml:space="preserve">is well-rounded in its coverage of the globe. </w:t>
      </w:r>
      <w:r w:rsidR="00FC7809" w:rsidRPr="00424B9C">
        <w:rPr>
          <w:rFonts w:ascii="Times New Roman" w:hAnsi="Times New Roman" w:cs="Times New Roman"/>
          <w:sz w:val="24"/>
          <w:szCs w:val="24"/>
        </w:rPr>
        <w:t xml:space="preserve">  </w:t>
      </w:r>
      <w:r w:rsidR="0037661E" w:rsidRPr="00424B9C">
        <w:rPr>
          <w:rFonts w:ascii="Times New Roman" w:hAnsi="Times New Roman" w:cs="Times New Roman"/>
          <w:sz w:val="24"/>
          <w:szCs w:val="24"/>
        </w:rPr>
        <w:t xml:space="preserve">Eric Carlson’s courses on </w:t>
      </w:r>
      <w:r w:rsidR="00546510" w:rsidRPr="00424B9C">
        <w:rPr>
          <w:rFonts w:ascii="Times New Roman" w:hAnsi="Times New Roman" w:cs="Times New Roman"/>
          <w:sz w:val="24"/>
          <w:szCs w:val="24"/>
        </w:rPr>
        <w:t>European</w:t>
      </w:r>
      <w:r w:rsidR="0037661E" w:rsidRPr="00424B9C">
        <w:rPr>
          <w:rFonts w:ascii="Times New Roman" w:hAnsi="Times New Roman" w:cs="Times New Roman"/>
          <w:sz w:val="24"/>
          <w:szCs w:val="24"/>
        </w:rPr>
        <w:t xml:space="preserve"> history</w:t>
      </w:r>
      <w:r w:rsidR="0058011F" w:rsidRPr="00424B9C">
        <w:rPr>
          <w:rFonts w:ascii="Times New Roman" w:hAnsi="Times New Roman" w:cs="Times New Roman"/>
          <w:sz w:val="24"/>
          <w:szCs w:val="24"/>
        </w:rPr>
        <w:t>,</w:t>
      </w:r>
      <w:r w:rsidR="0058011F">
        <w:rPr>
          <w:rFonts w:ascii="Times New Roman" w:hAnsi="Times New Roman" w:cs="Times New Roman"/>
          <w:sz w:val="24"/>
          <w:szCs w:val="24"/>
        </w:rPr>
        <w:t xml:space="preserve"> European</w:t>
      </w:r>
      <w:r w:rsidR="00F5131E">
        <w:rPr>
          <w:rFonts w:ascii="Times New Roman" w:hAnsi="Times New Roman" w:cs="Times New Roman"/>
          <w:sz w:val="24"/>
          <w:szCs w:val="24"/>
        </w:rPr>
        <w:t xml:space="preserve"> Jews (HIS 344), M</w:t>
      </w:r>
      <w:r w:rsidR="0037661E" w:rsidRPr="00424B9C">
        <w:rPr>
          <w:rFonts w:ascii="Times New Roman" w:hAnsi="Times New Roman" w:cs="Times New Roman"/>
          <w:sz w:val="24"/>
          <w:szCs w:val="24"/>
        </w:rPr>
        <w:t>odern Germany</w:t>
      </w:r>
      <w:r w:rsidR="00F5131E">
        <w:rPr>
          <w:rFonts w:ascii="Times New Roman" w:hAnsi="Times New Roman" w:cs="Times New Roman"/>
          <w:sz w:val="24"/>
          <w:szCs w:val="24"/>
        </w:rPr>
        <w:t xml:space="preserve"> (HIS 225)</w:t>
      </w:r>
      <w:r w:rsidR="0037661E" w:rsidRPr="00424B9C">
        <w:rPr>
          <w:rFonts w:ascii="Times New Roman" w:hAnsi="Times New Roman" w:cs="Times New Roman"/>
          <w:sz w:val="24"/>
          <w:szCs w:val="24"/>
        </w:rPr>
        <w:t>, and Medieval Christianity</w:t>
      </w:r>
      <w:r w:rsidR="00F5131E">
        <w:rPr>
          <w:rFonts w:ascii="Times New Roman" w:hAnsi="Times New Roman" w:cs="Times New Roman"/>
          <w:sz w:val="24"/>
          <w:szCs w:val="24"/>
        </w:rPr>
        <w:t xml:space="preserve"> (HIS 220)</w:t>
      </w:r>
      <w:r w:rsidR="0037661E" w:rsidRPr="00424B9C">
        <w:rPr>
          <w:rFonts w:ascii="Times New Roman" w:hAnsi="Times New Roman" w:cs="Times New Roman"/>
          <w:sz w:val="24"/>
          <w:szCs w:val="24"/>
        </w:rPr>
        <w:t xml:space="preserve"> all engage students on </w:t>
      </w:r>
      <w:r w:rsidR="003669A5">
        <w:rPr>
          <w:rFonts w:ascii="Times New Roman" w:hAnsi="Times New Roman" w:cs="Times New Roman"/>
          <w:sz w:val="24"/>
          <w:szCs w:val="24"/>
        </w:rPr>
        <w:t>topics</w:t>
      </w:r>
      <w:r w:rsidR="0037661E" w:rsidRPr="00424B9C">
        <w:rPr>
          <w:rFonts w:ascii="Times New Roman" w:hAnsi="Times New Roman" w:cs="Times New Roman"/>
          <w:sz w:val="24"/>
          <w:szCs w:val="24"/>
        </w:rPr>
        <w:t xml:space="preserve"> outside of the United States. Greg </w:t>
      </w:r>
      <w:proofErr w:type="spellStart"/>
      <w:r w:rsidR="00FC7809" w:rsidRPr="00424B9C">
        <w:rPr>
          <w:rFonts w:ascii="Times New Roman" w:hAnsi="Times New Roman" w:cs="Times New Roman"/>
          <w:sz w:val="24"/>
          <w:szCs w:val="24"/>
        </w:rPr>
        <w:t>Kaster</w:t>
      </w:r>
      <w:proofErr w:type="spellEnd"/>
      <w:r w:rsidR="00FC7809" w:rsidRPr="00424B9C">
        <w:rPr>
          <w:rFonts w:ascii="Times New Roman" w:hAnsi="Times New Roman" w:cs="Times New Roman"/>
          <w:sz w:val="24"/>
          <w:szCs w:val="24"/>
        </w:rPr>
        <w:t xml:space="preserve"> </w:t>
      </w:r>
      <w:r w:rsidR="00823CF2" w:rsidRPr="00424B9C">
        <w:rPr>
          <w:rFonts w:ascii="Times New Roman" w:hAnsi="Times New Roman" w:cs="Times New Roman"/>
          <w:sz w:val="24"/>
          <w:szCs w:val="24"/>
        </w:rPr>
        <w:t xml:space="preserve">recently developed </w:t>
      </w:r>
      <w:r w:rsidR="003669A5" w:rsidRPr="00424B9C">
        <w:rPr>
          <w:rFonts w:ascii="Times New Roman" w:hAnsi="Times New Roman" w:cs="Times New Roman"/>
          <w:sz w:val="24"/>
          <w:szCs w:val="24"/>
        </w:rPr>
        <w:t>a new</w:t>
      </w:r>
      <w:r w:rsidR="00FC7809" w:rsidRPr="00424B9C">
        <w:rPr>
          <w:rFonts w:ascii="Times New Roman" w:hAnsi="Times New Roman" w:cs="Times New Roman"/>
          <w:sz w:val="24"/>
          <w:szCs w:val="24"/>
        </w:rPr>
        <w:t xml:space="preserve"> course on Atlantic Slavery and freedom that concerns West Africa and the </w:t>
      </w:r>
      <w:r w:rsidR="00CE4874" w:rsidRPr="00424B9C">
        <w:rPr>
          <w:rFonts w:ascii="Times New Roman" w:hAnsi="Times New Roman" w:cs="Times New Roman"/>
          <w:sz w:val="24"/>
          <w:szCs w:val="24"/>
        </w:rPr>
        <w:t>Caribbean</w:t>
      </w:r>
      <w:r w:rsidR="00FC7809" w:rsidRPr="00424B9C">
        <w:rPr>
          <w:rFonts w:ascii="Times New Roman" w:hAnsi="Times New Roman" w:cs="Times New Roman"/>
          <w:sz w:val="24"/>
          <w:szCs w:val="24"/>
        </w:rPr>
        <w:t xml:space="preserve"> as well as the U.S. </w:t>
      </w:r>
      <w:r w:rsidR="00546510" w:rsidRPr="00424B9C">
        <w:rPr>
          <w:rFonts w:ascii="Times New Roman" w:hAnsi="Times New Roman" w:cs="Times New Roman"/>
          <w:sz w:val="24"/>
          <w:szCs w:val="24"/>
        </w:rPr>
        <w:t xml:space="preserve">Kate Keller teaches courses on European and African history.  </w:t>
      </w:r>
      <w:r w:rsidR="00CE4874" w:rsidRPr="00424B9C">
        <w:rPr>
          <w:rFonts w:ascii="Times New Roman" w:hAnsi="Times New Roman" w:cs="Times New Roman"/>
          <w:sz w:val="24"/>
          <w:szCs w:val="24"/>
        </w:rPr>
        <w:t xml:space="preserve">Her course on world history </w:t>
      </w:r>
      <w:r w:rsidR="00C85A05" w:rsidRPr="00424B9C">
        <w:rPr>
          <w:rFonts w:ascii="Times New Roman" w:hAnsi="Times New Roman" w:cs="Times New Roman"/>
          <w:sz w:val="24"/>
          <w:szCs w:val="24"/>
        </w:rPr>
        <w:t>use the history of commodities (salt, sugar, spices, silk, opium, rubber, oil</w:t>
      </w:r>
      <w:r w:rsidR="00823CF2" w:rsidRPr="00424B9C">
        <w:rPr>
          <w:rFonts w:ascii="Times New Roman" w:hAnsi="Times New Roman" w:cs="Times New Roman"/>
          <w:sz w:val="24"/>
          <w:szCs w:val="24"/>
        </w:rPr>
        <w:t xml:space="preserve">, </w:t>
      </w:r>
      <w:proofErr w:type="spellStart"/>
      <w:r w:rsidR="00823CF2" w:rsidRPr="00424B9C">
        <w:rPr>
          <w:rFonts w:ascii="Times New Roman" w:hAnsi="Times New Roman" w:cs="Times New Roman"/>
          <w:sz w:val="24"/>
          <w:szCs w:val="24"/>
        </w:rPr>
        <w:t>etc</w:t>
      </w:r>
      <w:proofErr w:type="spellEnd"/>
      <w:r w:rsidR="00C85A05" w:rsidRPr="00424B9C">
        <w:rPr>
          <w:rFonts w:ascii="Times New Roman" w:hAnsi="Times New Roman" w:cs="Times New Roman"/>
          <w:sz w:val="24"/>
          <w:szCs w:val="24"/>
        </w:rPr>
        <w:t>) to explore ways world regions have been connected</w:t>
      </w:r>
      <w:r w:rsidR="00823CF2" w:rsidRPr="00424B9C">
        <w:rPr>
          <w:rFonts w:ascii="Times New Roman" w:hAnsi="Times New Roman" w:cs="Times New Roman"/>
          <w:sz w:val="24"/>
          <w:szCs w:val="24"/>
        </w:rPr>
        <w:t xml:space="preserve"> through trade and cultural </w:t>
      </w:r>
      <w:r w:rsidR="00823CF2" w:rsidRPr="00424B9C">
        <w:rPr>
          <w:rFonts w:ascii="Times New Roman" w:hAnsi="Times New Roman" w:cs="Times New Roman"/>
          <w:sz w:val="24"/>
          <w:szCs w:val="24"/>
        </w:rPr>
        <w:lastRenderedPageBreak/>
        <w:t>exchange</w:t>
      </w:r>
      <w:r w:rsidR="00C85A05" w:rsidRPr="00424B9C">
        <w:rPr>
          <w:rFonts w:ascii="Times New Roman" w:hAnsi="Times New Roman" w:cs="Times New Roman"/>
          <w:sz w:val="24"/>
          <w:szCs w:val="24"/>
        </w:rPr>
        <w:t xml:space="preserve"> in the past.  </w:t>
      </w:r>
      <w:r w:rsidR="00546510" w:rsidRPr="00424B9C">
        <w:rPr>
          <w:rFonts w:ascii="Times New Roman" w:hAnsi="Times New Roman" w:cs="Times New Roman"/>
          <w:sz w:val="24"/>
          <w:szCs w:val="24"/>
        </w:rPr>
        <w:t xml:space="preserve">Glenn </w:t>
      </w:r>
      <w:proofErr w:type="spellStart"/>
      <w:r w:rsidR="00546510" w:rsidRPr="00424B9C">
        <w:rPr>
          <w:rFonts w:ascii="Times New Roman" w:hAnsi="Times New Roman" w:cs="Times New Roman"/>
          <w:sz w:val="24"/>
          <w:szCs w:val="24"/>
        </w:rPr>
        <w:t>Kranking’s</w:t>
      </w:r>
      <w:proofErr w:type="spellEnd"/>
      <w:r w:rsidR="00546510" w:rsidRPr="00424B9C">
        <w:rPr>
          <w:rFonts w:ascii="Times New Roman" w:hAnsi="Times New Roman" w:cs="Times New Roman"/>
          <w:sz w:val="24"/>
          <w:szCs w:val="24"/>
        </w:rPr>
        <w:t xml:space="preserve"> repertoire includes Scandinavia and Russia. David </w:t>
      </w:r>
      <w:proofErr w:type="spellStart"/>
      <w:r w:rsidR="00546510" w:rsidRPr="00424B9C">
        <w:rPr>
          <w:rFonts w:ascii="Times New Roman" w:hAnsi="Times New Roman" w:cs="Times New Roman"/>
          <w:sz w:val="24"/>
          <w:szCs w:val="24"/>
        </w:rPr>
        <w:t>Obermiller</w:t>
      </w:r>
      <w:proofErr w:type="spellEnd"/>
      <w:r w:rsidR="00546510" w:rsidRPr="00424B9C">
        <w:rPr>
          <w:rFonts w:ascii="Times New Roman" w:hAnsi="Times New Roman" w:cs="Times New Roman"/>
          <w:sz w:val="24"/>
          <w:szCs w:val="24"/>
        </w:rPr>
        <w:t xml:space="preserve"> teaches courses on Japan, China, and Asia generally. Visiting professor Sam </w:t>
      </w:r>
      <w:proofErr w:type="spellStart"/>
      <w:r w:rsidR="00546510" w:rsidRPr="00424B9C">
        <w:rPr>
          <w:rFonts w:ascii="Times New Roman" w:hAnsi="Times New Roman" w:cs="Times New Roman"/>
          <w:sz w:val="24"/>
          <w:szCs w:val="24"/>
        </w:rPr>
        <w:t>Vong</w:t>
      </w:r>
      <w:proofErr w:type="spellEnd"/>
      <w:r w:rsidR="00546510" w:rsidRPr="00424B9C">
        <w:rPr>
          <w:rFonts w:ascii="Times New Roman" w:hAnsi="Times New Roman" w:cs="Times New Roman"/>
          <w:sz w:val="24"/>
          <w:szCs w:val="24"/>
        </w:rPr>
        <w:t xml:space="preserve"> situates U.S. </w:t>
      </w:r>
      <w:r w:rsidR="002E4DD6" w:rsidRPr="00424B9C">
        <w:rPr>
          <w:rFonts w:ascii="Times New Roman" w:hAnsi="Times New Roman" w:cs="Times New Roman"/>
          <w:sz w:val="24"/>
          <w:szCs w:val="24"/>
        </w:rPr>
        <w:t>history within a global context</w:t>
      </w:r>
      <w:r w:rsidR="0037661E" w:rsidRPr="00424B9C">
        <w:rPr>
          <w:rFonts w:ascii="Times New Roman" w:hAnsi="Times New Roman" w:cs="Times New Roman"/>
          <w:sz w:val="24"/>
          <w:szCs w:val="24"/>
        </w:rPr>
        <w:t>.</w:t>
      </w:r>
      <w:r w:rsidR="00546510" w:rsidRPr="00424B9C">
        <w:rPr>
          <w:rFonts w:ascii="Times New Roman" w:hAnsi="Times New Roman" w:cs="Times New Roman"/>
          <w:sz w:val="24"/>
          <w:szCs w:val="24"/>
        </w:rPr>
        <w:t xml:space="preserve">  Kate </w:t>
      </w:r>
      <w:proofErr w:type="spellStart"/>
      <w:r w:rsidR="00546510" w:rsidRPr="00424B9C">
        <w:rPr>
          <w:rFonts w:ascii="Times New Roman" w:hAnsi="Times New Roman" w:cs="Times New Roman"/>
          <w:sz w:val="24"/>
          <w:szCs w:val="24"/>
        </w:rPr>
        <w:t>Wittenstein’s</w:t>
      </w:r>
      <w:proofErr w:type="spellEnd"/>
      <w:r w:rsidR="00546510" w:rsidRPr="00424B9C">
        <w:rPr>
          <w:rFonts w:ascii="Times New Roman" w:hAnsi="Times New Roman" w:cs="Times New Roman"/>
          <w:sz w:val="24"/>
          <w:szCs w:val="24"/>
        </w:rPr>
        <w:t xml:space="preserve"> course on</w:t>
      </w:r>
      <w:r w:rsidR="002D4EF9" w:rsidRPr="00424B9C">
        <w:rPr>
          <w:rFonts w:ascii="Times New Roman" w:hAnsi="Times New Roman" w:cs="Times New Roman"/>
          <w:sz w:val="24"/>
          <w:szCs w:val="24"/>
        </w:rPr>
        <w:t xml:space="preserve"> Queer History </w:t>
      </w:r>
      <w:r w:rsidR="0058011F">
        <w:rPr>
          <w:rFonts w:ascii="Times New Roman" w:hAnsi="Times New Roman" w:cs="Times New Roman"/>
          <w:sz w:val="24"/>
          <w:szCs w:val="24"/>
        </w:rPr>
        <w:t xml:space="preserve">(Special Topics) </w:t>
      </w:r>
      <w:r w:rsidR="002D4EF9" w:rsidRPr="00424B9C">
        <w:rPr>
          <w:rFonts w:ascii="Times New Roman" w:hAnsi="Times New Roman" w:cs="Times New Roman"/>
          <w:sz w:val="24"/>
          <w:szCs w:val="24"/>
        </w:rPr>
        <w:t xml:space="preserve">uses </w:t>
      </w:r>
      <w:r w:rsidR="002E4DD6" w:rsidRPr="00424B9C">
        <w:rPr>
          <w:rFonts w:ascii="Times New Roman" w:hAnsi="Times New Roman" w:cs="Times New Roman"/>
          <w:sz w:val="24"/>
          <w:szCs w:val="24"/>
        </w:rPr>
        <w:t>readings related to the history of</w:t>
      </w:r>
      <w:r w:rsidR="002D4EF9" w:rsidRPr="00424B9C">
        <w:rPr>
          <w:rFonts w:ascii="Times New Roman" w:hAnsi="Times New Roman" w:cs="Times New Roman"/>
          <w:sz w:val="24"/>
          <w:szCs w:val="24"/>
        </w:rPr>
        <w:t xml:space="preserve"> </w:t>
      </w:r>
      <w:r w:rsidR="002E4DD6" w:rsidRPr="00424B9C">
        <w:rPr>
          <w:rFonts w:ascii="Times New Roman" w:hAnsi="Times New Roman" w:cs="Times New Roman"/>
          <w:sz w:val="24"/>
          <w:szCs w:val="24"/>
        </w:rPr>
        <w:t>early modern Japan, 19</w:t>
      </w:r>
      <w:r w:rsidR="002E4DD6" w:rsidRPr="00424B9C">
        <w:rPr>
          <w:rFonts w:ascii="Times New Roman" w:hAnsi="Times New Roman" w:cs="Times New Roman"/>
          <w:sz w:val="24"/>
          <w:szCs w:val="24"/>
          <w:vertAlign w:val="superscript"/>
        </w:rPr>
        <w:t>th</w:t>
      </w:r>
      <w:r w:rsidR="002E4DD6" w:rsidRPr="00424B9C">
        <w:rPr>
          <w:rFonts w:ascii="Times New Roman" w:hAnsi="Times New Roman" w:cs="Times New Roman"/>
          <w:sz w:val="24"/>
          <w:szCs w:val="24"/>
        </w:rPr>
        <w:t xml:space="preserve"> and 20</w:t>
      </w:r>
      <w:r w:rsidR="002E4DD6" w:rsidRPr="00424B9C">
        <w:rPr>
          <w:rFonts w:ascii="Times New Roman" w:hAnsi="Times New Roman" w:cs="Times New Roman"/>
          <w:sz w:val="24"/>
          <w:szCs w:val="24"/>
          <w:vertAlign w:val="superscript"/>
        </w:rPr>
        <w:t>th</w:t>
      </w:r>
      <w:r w:rsidR="002E4DD6" w:rsidRPr="00424B9C">
        <w:rPr>
          <w:rFonts w:ascii="Times New Roman" w:hAnsi="Times New Roman" w:cs="Times New Roman"/>
          <w:sz w:val="24"/>
          <w:szCs w:val="24"/>
        </w:rPr>
        <w:t xml:space="preserve"> </w:t>
      </w:r>
      <w:proofErr w:type="spellStart"/>
      <w:r w:rsidR="002E4DD6" w:rsidRPr="00424B9C">
        <w:rPr>
          <w:rFonts w:ascii="Times New Roman" w:hAnsi="Times New Roman" w:cs="Times New Roman"/>
          <w:sz w:val="24"/>
          <w:szCs w:val="24"/>
        </w:rPr>
        <w:t>c.South</w:t>
      </w:r>
      <w:proofErr w:type="spellEnd"/>
      <w:r w:rsidR="002E4DD6" w:rsidRPr="00424B9C">
        <w:rPr>
          <w:rFonts w:ascii="Times New Roman" w:hAnsi="Times New Roman" w:cs="Times New Roman"/>
          <w:sz w:val="24"/>
          <w:szCs w:val="24"/>
        </w:rPr>
        <w:t xml:space="preserve"> Africa, the early Modern Netherlands, and Nazi Germany. </w:t>
      </w:r>
      <w:r w:rsidR="00823CF2" w:rsidRPr="00424B9C">
        <w:rPr>
          <w:rFonts w:ascii="Times New Roman" w:hAnsi="Times New Roman" w:cs="Times New Roman"/>
          <w:sz w:val="24"/>
          <w:szCs w:val="24"/>
        </w:rPr>
        <w:t xml:space="preserve">Her </w:t>
      </w:r>
      <w:r w:rsidR="00900E97">
        <w:rPr>
          <w:rFonts w:ascii="Times New Roman" w:hAnsi="Times New Roman" w:cs="Times New Roman"/>
          <w:sz w:val="24"/>
          <w:szCs w:val="24"/>
        </w:rPr>
        <w:t>Women in the U.S. (HIS 231)</w:t>
      </w:r>
      <w:r w:rsidR="00823CF2" w:rsidRPr="00424B9C">
        <w:rPr>
          <w:rFonts w:ascii="Times New Roman" w:hAnsi="Times New Roman" w:cs="Times New Roman"/>
          <w:sz w:val="24"/>
          <w:szCs w:val="24"/>
        </w:rPr>
        <w:t xml:space="preserve"> course </w:t>
      </w:r>
      <w:r w:rsidR="009376FD" w:rsidRPr="00424B9C">
        <w:rPr>
          <w:rFonts w:ascii="Times New Roman" w:hAnsi="Times New Roman" w:cs="Times New Roman"/>
          <w:sz w:val="24"/>
          <w:szCs w:val="24"/>
        </w:rPr>
        <w:t xml:space="preserve">draws on connections to suffragists in Great Britain and her Civil Rights course includes comparisons to South Africa and Northern Ireland. </w:t>
      </w:r>
    </w:p>
    <w:p w:rsidR="00E77924" w:rsidRPr="00424B9C" w:rsidRDefault="00C94697">
      <w:pPr>
        <w:rPr>
          <w:rFonts w:ascii="Times New Roman" w:hAnsi="Times New Roman" w:cs="Times New Roman"/>
          <w:b/>
          <w:sz w:val="24"/>
          <w:szCs w:val="24"/>
        </w:rPr>
      </w:pPr>
      <w:r w:rsidRPr="00424B9C">
        <w:rPr>
          <w:rFonts w:ascii="Times New Roman" w:hAnsi="Times New Roman" w:cs="Times New Roman"/>
          <w:b/>
          <w:sz w:val="24"/>
          <w:szCs w:val="24"/>
        </w:rPr>
        <w:t>Modern Languages</w:t>
      </w:r>
    </w:p>
    <w:p w:rsidR="004B1EB0" w:rsidRPr="00424B9C" w:rsidRDefault="00C94697">
      <w:pPr>
        <w:rPr>
          <w:rFonts w:ascii="Times New Roman" w:hAnsi="Times New Roman" w:cs="Times New Roman"/>
          <w:sz w:val="24"/>
          <w:szCs w:val="24"/>
        </w:rPr>
      </w:pPr>
      <w:r w:rsidRPr="00424B9C">
        <w:rPr>
          <w:rFonts w:ascii="Times New Roman" w:hAnsi="Times New Roman" w:cs="Times New Roman"/>
          <w:sz w:val="24"/>
          <w:szCs w:val="24"/>
        </w:rPr>
        <w:t xml:space="preserve">Students in </w:t>
      </w:r>
      <w:r w:rsidR="00C85A05" w:rsidRPr="00424B9C">
        <w:rPr>
          <w:rFonts w:ascii="Times New Roman" w:hAnsi="Times New Roman" w:cs="Times New Roman"/>
          <w:sz w:val="24"/>
          <w:szCs w:val="24"/>
        </w:rPr>
        <w:t>Spanish</w:t>
      </w:r>
      <w:r w:rsidRPr="00424B9C">
        <w:rPr>
          <w:rFonts w:ascii="Times New Roman" w:hAnsi="Times New Roman" w:cs="Times New Roman"/>
          <w:sz w:val="24"/>
          <w:szCs w:val="24"/>
        </w:rPr>
        <w:t xml:space="preserve"> language, culture, and literature courses are involved in an </w:t>
      </w:r>
      <w:r w:rsidR="00E05FA7">
        <w:rPr>
          <w:rFonts w:ascii="Times New Roman" w:hAnsi="Times New Roman" w:cs="Times New Roman"/>
          <w:sz w:val="24"/>
          <w:szCs w:val="24"/>
        </w:rPr>
        <w:t xml:space="preserve">ongoing </w:t>
      </w:r>
      <w:r w:rsidRPr="00424B9C">
        <w:rPr>
          <w:rFonts w:ascii="Times New Roman" w:hAnsi="Times New Roman" w:cs="Times New Roman"/>
          <w:sz w:val="24"/>
          <w:szCs w:val="24"/>
        </w:rPr>
        <w:t xml:space="preserve">exchange with St Peter’s sister city </w:t>
      </w:r>
      <w:proofErr w:type="spellStart"/>
      <w:r w:rsidRPr="00424B9C">
        <w:rPr>
          <w:rFonts w:ascii="Times New Roman" w:hAnsi="Times New Roman" w:cs="Times New Roman"/>
          <w:sz w:val="24"/>
          <w:szCs w:val="24"/>
        </w:rPr>
        <w:t>Pelatlan</w:t>
      </w:r>
      <w:proofErr w:type="spellEnd"/>
      <w:r w:rsidR="00C85A05" w:rsidRPr="00424B9C">
        <w:rPr>
          <w:rFonts w:ascii="Times New Roman" w:hAnsi="Times New Roman" w:cs="Times New Roman"/>
          <w:sz w:val="24"/>
          <w:szCs w:val="24"/>
        </w:rPr>
        <w:t>, Mexico</w:t>
      </w:r>
      <w:r w:rsidRPr="00424B9C">
        <w:rPr>
          <w:rFonts w:ascii="Times New Roman" w:hAnsi="Times New Roman" w:cs="Times New Roman"/>
          <w:sz w:val="24"/>
          <w:szCs w:val="24"/>
        </w:rPr>
        <w:t xml:space="preserve"> in a variety of ways. Students and faculty have traveled there on spring break trips.  Students and teachers from </w:t>
      </w:r>
      <w:proofErr w:type="spellStart"/>
      <w:r w:rsidRPr="00424B9C">
        <w:rPr>
          <w:rFonts w:ascii="Times New Roman" w:hAnsi="Times New Roman" w:cs="Times New Roman"/>
          <w:sz w:val="24"/>
          <w:szCs w:val="24"/>
        </w:rPr>
        <w:t>Petatlan</w:t>
      </w:r>
      <w:proofErr w:type="spellEnd"/>
      <w:r w:rsidRPr="00424B9C">
        <w:rPr>
          <w:rFonts w:ascii="Times New Roman" w:hAnsi="Times New Roman" w:cs="Times New Roman"/>
          <w:sz w:val="24"/>
          <w:szCs w:val="24"/>
        </w:rPr>
        <w:t xml:space="preserve"> have come to St Peter and spent time with Gustavus students.  In </w:t>
      </w:r>
      <w:r w:rsidR="00EF06B8" w:rsidRPr="00424B9C">
        <w:rPr>
          <w:rFonts w:ascii="Times New Roman" w:hAnsi="Times New Roman" w:cs="Times New Roman"/>
          <w:sz w:val="24"/>
          <w:szCs w:val="24"/>
        </w:rPr>
        <w:t xml:space="preserve">addition to travel, students use e-mail, letters, Facebook, and Skype </w:t>
      </w:r>
      <w:r w:rsidR="00C85A05" w:rsidRPr="00424B9C">
        <w:rPr>
          <w:rFonts w:ascii="Times New Roman" w:hAnsi="Times New Roman" w:cs="Times New Roman"/>
          <w:sz w:val="24"/>
          <w:szCs w:val="24"/>
        </w:rPr>
        <w:t>to</w:t>
      </w:r>
      <w:r w:rsidR="00EF06B8" w:rsidRPr="00424B9C">
        <w:rPr>
          <w:rFonts w:ascii="Times New Roman" w:hAnsi="Times New Roman" w:cs="Times New Roman"/>
          <w:sz w:val="24"/>
          <w:szCs w:val="24"/>
        </w:rPr>
        <w:t xml:space="preserve"> communicate with their counterparts in </w:t>
      </w:r>
      <w:proofErr w:type="spellStart"/>
      <w:r w:rsidR="00EF06B8" w:rsidRPr="00424B9C">
        <w:rPr>
          <w:rFonts w:ascii="Times New Roman" w:hAnsi="Times New Roman" w:cs="Times New Roman"/>
          <w:sz w:val="24"/>
          <w:szCs w:val="24"/>
        </w:rPr>
        <w:t>Petatlan</w:t>
      </w:r>
      <w:proofErr w:type="spellEnd"/>
      <w:r w:rsidR="00EF06B8" w:rsidRPr="00424B9C">
        <w:rPr>
          <w:rFonts w:ascii="Times New Roman" w:hAnsi="Times New Roman" w:cs="Times New Roman"/>
          <w:sz w:val="24"/>
          <w:szCs w:val="24"/>
        </w:rPr>
        <w:t xml:space="preserve">. Students in Ana Adams and Carlos </w:t>
      </w:r>
      <w:proofErr w:type="spellStart"/>
      <w:r w:rsidR="00EF06B8" w:rsidRPr="00424B9C">
        <w:rPr>
          <w:rFonts w:ascii="Times New Roman" w:hAnsi="Times New Roman" w:cs="Times New Roman"/>
          <w:sz w:val="24"/>
          <w:szCs w:val="24"/>
        </w:rPr>
        <w:t>Mejía's</w:t>
      </w:r>
      <w:proofErr w:type="spellEnd"/>
      <w:r w:rsidR="00EF06B8" w:rsidRPr="00424B9C">
        <w:rPr>
          <w:rFonts w:ascii="Times New Roman" w:hAnsi="Times New Roman" w:cs="Times New Roman"/>
          <w:sz w:val="24"/>
          <w:szCs w:val="24"/>
        </w:rPr>
        <w:t xml:space="preserve"> Spanish courses are writing text for large decorative banners </w:t>
      </w:r>
      <w:r w:rsidR="00C85A05" w:rsidRPr="00424B9C">
        <w:rPr>
          <w:rFonts w:ascii="Times New Roman" w:hAnsi="Times New Roman" w:cs="Times New Roman"/>
          <w:sz w:val="24"/>
          <w:szCs w:val="24"/>
        </w:rPr>
        <w:t xml:space="preserve">about St Peter </w:t>
      </w:r>
      <w:r w:rsidR="00EF06B8" w:rsidRPr="00424B9C">
        <w:rPr>
          <w:rFonts w:ascii="Times New Roman" w:hAnsi="Times New Roman" w:cs="Times New Roman"/>
          <w:sz w:val="24"/>
          <w:szCs w:val="24"/>
        </w:rPr>
        <w:t xml:space="preserve">to be given as gifts to </w:t>
      </w:r>
      <w:r w:rsidR="008A34E0" w:rsidRPr="00424B9C">
        <w:rPr>
          <w:rFonts w:ascii="Times New Roman" w:hAnsi="Times New Roman" w:cs="Times New Roman"/>
          <w:sz w:val="24"/>
          <w:szCs w:val="24"/>
        </w:rPr>
        <w:t xml:space="preserve">the </w:t>
      </w:r>
      <w:proofErr w:type="spellStart"/>
      <w:r w:rsidR="008A34E0" w:rsidRPr="00424B9C">
        <w:rPr>
          <w:rFonts w:ascii="Times New Roman" w:hAnsi="Times New Roman" w:cs="Times New Roman"/>
          <w:sz w:val="24"/>
          <w:szCs w:val="24"/>
        </w:rPr>
        <w:t>Petatlan</w:t>
      </w:r>
      <w:proofErr w:type="spellEnd"/>
      <w:r w:rsidR="008A34E0" w:rsidRPr="00424B9C">
        <w:rPr>
          <w:rFonts w:ascii="Times New Roman" w:hAnsi="Times New Roman" w:cs="Times New Roman"/>
          <w:sz w:val="24"/>
          <w:szCs w:val="24"/>
        </w:rPr>
        <w:t xml:space="preserve"> community. </w:t>
      </w:r>
    </w:p>
    <w:p w:rsidR="00C94697" w:rsidRPr="00424B9C" w:rsidRDefault="004B1EB0">
      <w:pPr>
        <w:rPr>
          <w:rFonts w:ascii="Times New Roman" w:hAnsi="Times New Roman" w:cs="Times New Roman"/>
          <w:sz w:val="24"/>
          <w:szCs w:val="24"/>
        </w:rPr>
      </w:pPr>
      <w:r w:rsidRPr="00424B9C">
        <w:rPr>
          <w:rFonts w:ascii="Times New Roman" w:hAnsi="Times New Roman" w:cs="Times New Roman"/>
          <w:sz w:val="24"/>
          <w:szCs w:val="24"/>
        </w:rPr>
        <w:t xml:space="preserve">Spanish professors have also found ways to get students involved with the local Spanish-speaking community. </w:t>
      </w:r>
      <w:r w:rsidR="008A34E0" w:rsidRPr="00424B9C">
        <w:rPr>
          <w:rFonts w:ascii="Times New Roman" w:hAnsi="Times New Roman" w:cs="Times New Roman"/>
          <w:sz w:val="24"/>
          <w:szCs w:val="24"/>
        </w:rPr>
        <w:t>Angelique Dwyer ha</w:t>
      </w:r>
      <w:r w:rsidR="00C85A05" w:rsidRPr="00424B9C">
        <w:rPr>
          <w:rFonts w:ascii="Times New Roman" w:hAnsi="Times New Roman" w:cs="Times New Roman"/>
          <w:sz w:val="24"/>
          <w:szCs w:val="24"/>
        </w:rPr>
        <w:t>s</w:t>
      </w:r>
      <w:r w:rsidR="008A34E0" w:rsidRPr="00424B9C">
        <w:rPr>
          <w:rFonts w:ascii="Times New Roman" w:hAnsi="Times New Roman" w:cs="Times New Roman"/>
          <w:sz w:val="24"/>
          <w:szCs w:val="24"/>
        </w:rPr>
        <w:t xml:space="preserve"> helped use programs called “Language buddies” and “Language </w:t>
      </w:r>
      <w:proofErr w:type="spellStart"/>
      <w:r w:rsidR="008A34E0" w:rsidRPr="00424B9C">
        <w:rPr>
          <w:rFonts w:ascii="Times New Roman" w:hAnsi="Times New Roman" w:cs="Times New Roman"/>
          <w:sz w:val="24"/>
          <w:szCs w:val="24"/>
        </w:rPr>
        <w:t>Amiguitos</w:t>
      </w:r>
      <w:proofErr w:type="spellEnd"/>
      <w:r w:rsidR="008A34E0" w:rsidRPr="00424B9C">
        <w:rPr>
          <w:rFonts w:ascii="Times New Roman" w:hAnsi="Times New Roman" w:cs="Times New Roman"/>
          <w:sz w:val="24"/>
          <w:szCs w:val="24"/>
        </w:rPr>
        <w:t xml:space="preserve">” </w:t>
      </w:r>
      <w:r w:rsidR="00C85A05" w:rsidRPr="00424B9C">
        <w:rPr>
          <w:rFonts w:ascii="Times New Roman" w:hAnsi="Times New Roman" w:cs="Times New Roman"/>
          <w:sz w:val="24"/>
          <w:szCs w:val="24"/>
        </w:rPr>
        <w:t xml:space="preserve">(for children) </w:t>
      </w:r>
      <w:r w:rsidR="008A34E0" w:rsidRPr="00424B9C">
        <w:rPr>
          <w:rFonts w:ascii="Times New Roman" w:hAnsi="Times New Roman" w:cs="Times New Roman"/>
          <w:sz w:val="24"/>
          <w:szCs w:val="24"/>
        </w:rPr>
        <w:t xml:space="preserve">to help GAC students </w:t>
      </w:r>
      <w:r w:rsidRPr="00424B9C">
        <w:rPr>
          <w:rFonts w:ascii="Times New Roman" w:hAnsi="Times New Roman" w:cs="Times New Roman"/>
          <w:sz w:val="24"/>
          <w:szCs w:val="24"/>
        </w:rPr>
        <w:t xml:space="preserve">create connections with families. Through these connections student meet with families or children to talk, tutor, translate, and forge friendships while developing Spanish language skills. </w:t>
      </w:r>
    </w:p>
    <w:p w:rsidR="0043424A" w:rsidRPr="00424B9C" w:rsidRDefault="008A34E0">
      <w:pPr>
        <w:rPr>
          <w:rFonts w:ascii="Times New Roman" w:eastAsia="Times New Roman" w:hAnsi="Times New Roman" w:cs="Times New Roman"/>
          <w:sz w:val="24"/>
          <w:szCs w:val="24"/>
        </w:rPr>
      </w:pPr>
      <w:r w:rsidRPr="00424B9C">
        <w:rPr>
          <w:rFonts w:ascii="Times New Roman" w:hAnsi="Times New Roman" w:cs="Times New Roman"/>
          <w:sz w:val="24"/>
          <w:szCs w:val="24"/>
        </w:rPr>
        <w:t xml:space="preserve">In </w:t>
      </w:r>
      <w:r w:rsidR="004B1EB0" w:rsidRPr="00424B9C">
        <w:rPr>
          <w:rFonts w:ascii="Times New Roman" w:hAnsi="Times New Roman" w:cs="Times New Roman"/>
          <w:sz w:val="24"/>
          <w:szCs w:val="24"/>
        </w:rPr>
        <w:t>i</w:t>
      </w:r>
      <w:r w:rsidRPr="00424B9C">
        <w:rPr>
          <w:rFonts w:ascii="Times New Roman" w:hAnsi="Times New Roman" w:cs="Times New Roman"/>
          <w:sz w:val="24"/>
          <w:szCs w:val="24"/>
        </w:rPr>
        <w:t xml:space="preserve">ntroductory level </w:t>
      </w:r>
      <w:r w:rsidR="004B1EB0" w:rsidRPr="00424B9C">
        <w:rPr>
          <w:rFonts w:ascii="Times New Roman" w:hAnsi="Times New Roman" w:cs="Times New Roman"/>
          <w:sz w:val="24"/>
          <w:szCs w:val="24"/>
        </w:rPr>
        <w:t xml:space="preserve">Spanish </w:t>
      </w:r>
      <w:r w:rsidRPr="00424B9C">
        <w:rPr>
          <w:rFonts w:ascii="Times New Roman" w:hAnsi="Times New Roman" w:cs="Times New Roman"/>
          <w:sz w:val="24"/>
          <w:szCs w:val="24"/>
        </w:rPr>
        <w:t xml:space="preserve">courses instructors use culture-based content from Spanish-speaking countries as a window into language </w:t>
      </w:r>
      <w:r w:rsidR="004B1EB0" w:rsidRPr="00424B9C">
        <w:rPr>
          <w:rFonts w:ascii="Times New Roman" w:hAnsi="Times New Roman" w:cs="Times New Roman"/>
          <w:sz w:val="24"/>
          <w:szCs w:val="24"/>
        </w:rPr>
        <w:t>learning</w:t>
      </w:r>
      <w:r w:rsidRPr="00424B9C">
        <w:rPr>
          <w:rFonts w:ascii="Times New Roman" w:hAnsi="Times New Roman" w:cs="Times New Roman"/>
          <w:sz w:val="24"/>
          <w:szCs w:val="24"/>
        </w:rPr>
        <w:t xml:space="preserve">.  In Nancy </w:t>
      </w:r>
      <w:proofErr w:type="spellStart"/>
      <w:r w:rsidRPr="00424B9C">
        <w:rPr>
          <w:rFonts w:ascii="Times New Roman" w:hAnsi="Times New Roman" w:cs="Times New Roman"/>
          <w:sz w:val="24"/>
          <w:szCs w:val="24"/>
        </w:rPr>
        <w:t>Hanway’s</w:t>
      </w:r>
      <w:proofErr w:type="spellEnd"/>
      <w:r w:rsidRPr="00424B9C">
        <w:rPr>
          <w:rFonts w:ascii="Times New Roman" w:hAnsi="Times New Roman" w:cs="Times New Roman"/>
          <w:sz w:val="24"/>
          <w:szCs w:val="24"/>
        </w:rPr>
        <w:t xml:space="preserve"> Social Justice in Latin America </w:t>
      </w:r>
      <w:r w:rsidR="0043424A" w:rsidRPr="00424B9C">
        <w:rPr>
          <w:rFonts w:ascii="Times New Roman" w:hAnsi="Times New Roman" w:cs="Times New Roman"/>
          <w:sz w:val="24"/>
          <w:szCs w:val="24"/>
        </w:rPr>
        <w:t xml:space="preserve">students chose topics related to social justice in Latin America to research and created campaigns to combat these problems.  For an example see </w:t>
      </w:r>
      <w:r w:rsidR="00301215" w:rsidRPr="00424B9C">
        <w:rPr>
          <w:rFonts w:ascii="Times New Roman" w:hAnsi="Times New Roman" w:cs="Times New Roman"/>
          <w:sz w:val="24"/>
          <w:szCs w:val="24"/>
        </w:rPr>
        <w:t xml:space="preserve">a student’s project on </w:t>
      </w:r>
      <w:proofErr w:type="spellStart"/>
      <w:r w:rsidR="00301215" w:rsidRPr="00424B9C">
        <w:rPr>
          <w:rFonts w:ascii="Times New Roman" w:hAnsi="Times New Roman" w:cs="Times New Roman"/>
          <w:sz w:val="24"/>
          <w:szCs w:val="24"/>
        </w:rPr>
        <w:t>Chagas</w:t>
      </w:r>
      <w:proofErr w:type="spellEnd"/>
      <w:r w:rsidR="00301215" w:rsidRPr="00424B9C">
        <w:rPr>
          <w:rFonts w:ascii="Times New Roman" w:hAnsi="Times New Roman" w:cs="Times New Roman"/>
          <w:sz w:val="24"/>
          <w:szCs w:val="24"/>
        </w:rPr>
        <w:t xml:space="preserve"> disease. </w:t>
      </w:r>
      <w:hyperlink r:id="rId5" w:history="1">
        <w:r w:rsidR="0043424A" w:rsidRPr="00424B9C">
          <w:rPr>
            <w:rStyle w:val="Hyperlink"/>
            <w:rFonts w:ascii="Times New Roman" w:hAnsi="Times New Roman" w:cs="Times New Roman"/>
            <w:sz w:val="24"/>
            <w:szCs w:val="24"/>
          </w:rPr>
          <w:t>https://www.youtube.com/watch?v=CWCSfiQ0wy4&amp;feature=player_embedded</w:t>
        </w:r>
      </w:hyperlink>
      <w:r w:rsidR="0043424A" w:rsidRPr="00424B9C">
        <w:rPr>
          <w:rFonts w:ascii="Times New Roman" w:hAnsi="Times New Roman" w:cs="Times New Roman"/>
          <w:sz w:val="24"/>
          <w:szCs w:val="24"/>
        </w:rPr>
        <w:t xml:space="preserve"> </w:t>
      </w:r>
      <w:r w:rsidR="00301215" w:rsidRPr="00424B9C">
        <w:rPr>
          <w:rFonts w:ascii="Times New Roman" w:hAnsi="Times New Roman" w:cs="Times New Roman"/>
          <w:sz w:val="24"/>
          <w:szCs w:val="24"/>
        </w:rPr>
        <w:t xml:space="preserve">In </w:t>
      </w:r>
      <w:r w:rsidR="0043424A" w:rsidRPr="00424B9C">
        <w:rPr>
          <w:rFonts w:ascii="Times New Roman" w:hAnsi="Times New Roman" w:cs="Times New Roman"/>
          <w:sz w:val="24"/>
          <w:szCs w:val="24"/>
        </w:rPr>
        <w:t xml:space="preserve">Ana Adams’ </w:t>
      </w:r>
      <w:r w:rsidR="00E05FA7">
        <w:rPr>
          <w:rFonts w:ascii="Times New Roman" w:hAnsi="Times New Roman" w:cs="Times New Roman"/>
          <w:sz w:val="24"/>
          <w:szCs w:val="24"/>
        </w:rPr>
        <w:t>Crossing the Border</w:t>
      </w:r>
      <w:r w:rsidR="0043424A" w:rsidRPr="00424B9C">
        <w:rPr>
          <w:rFonts w:ascii="Times New Roman" w:hAnsi="Times New Roman" w:cs="Times New Roman"/>
          <w:sz w:val="24"/>
          <w:szCs w:val="24"/>
        </w:rPr>
        <w:t xml:space="preserve"> </w:t>
      </w:r>
      <w:r w:rsidR="00412536">
        <w:rPr>
          <w:rFonts w:ascii="Times New Roman" w:hAnsi="Times New Roman" w:cs="Times New Roman"/>
          <w:sz w:val="24"/>
          <w:szCs w:val="24"/>
        </w:rPr>
        <w:t xml:space="preserve">(SPA </w:t>
      </w:r>
      <w:proofErr w:type="gramStart"/>
      <w:r w:rsidR="00412536">
        <w:rPr>
          <w:rFonts w:ascii="Times New Roman" w:hAnsi="Times New Roman" w:cs="Times New Roman"/>
          <w:sz w:val="24"/>
          <w:szCs w:val="24"/>
        </w:rPr>
        <w:t>250)</w:t>
      </w:r>
      <w:r w:rsidR="0043424A" w:rsidRPr="00424B9C">
        <w:rPr>
          <w:rFonts w:ascii="Times New Roman" w:hAnsi="Times New Roman" w:cs="Times New Roman"/>
          <w:sz w:val="24"/>
          <w:szCs w:val="24"/>
        </w:rPr>
        <w:t>students</w:t>
      </w:r>
      <w:proofErr w:type="gramEnd"/>
      <w:r w:rsidR="0043424A" w:rsidRPr="00424B9C">
        <w:rPr>
          <w:rFonts w:ascii="Times New Roman" w:hAnsi="Times New Roman" w:cs="Times New Roman"/>
          <w:sz w:val="24"/>
          <w:szCs w:val="24"/>
        </w:rPr>
        <w:t xml:space="preserve"> learn about the experiences of an immigrant </w:t>
      </w:r>
      <w:r w:rsidR="00301215" w:rsidRPr="00424B9C">
        <w:rPr>
          <w:rFonts w:ascii="Times New Roman" w:hAnsi="Times New Roman" w:cs="Times New Roman"/>
          <w:sz w:val="24"/>
          <w:szCs w:val="24"/>
        </w:rPr>
        <w:t xml:space="preserve">from Mexico to California </w:t>
      </w:r>
      <w:r w:rsidR="0043424A" w:rsidRPr="00424B9C">
        <w:rPr>
          <w:rFonts w:ascii="Times New Roman" w:hAnsi="Times New Roman" w:cs="Times New Roman"/>
          <w:sz w:val="24"/>
          <w:szCs w:val="24"/>
        </w:rPr>
        <w:t xml:space="preserve">by reading </w:t>
      </w:r>
      <w:r w:rsidR="00301215" w:rsidRPr="00424B9C">
        <w:rPr>
          <w:rFonts w:ascii="Times New Roman" w:hAnsi="Times New Roman" w:cs="Times New Roman"/>
          <w:sz w:val="24"/>
          <w:szCs w:val="24"/>
        </w:rPr>
        <w:t>the</w:t>
      </w:r>
      <w:r w:rsidR="0043424A" w:rsidRPr="00424B9C">
        <w:rPr>
          <w:rFonts w:ascii="Times New Roman" w:hAnsi="Times New Roman" w:cs="Times New Roman"/>
          <w:sz w:val="24"/>
          <w:szCs w:val="24"/>
        </w:rPr>
        <w:t xml:space="preserve"> memoir</w:t>
      </w:r>
      <w:r w:rsidR="00301215" w:rsidRPr="00424B9C">
        <w:rPr>
          <w:rFonts w:ascii="Times New Roman" w:hAnsi="Times New Roman" w:cs="Times New Roman"/>
          <w:sz w:val="24"/>
          <w:szCs w:val="24"/>
        </w:rPr>
        <w:t xml:space="preserve"> of Francisco Jimenez</w:t>
      </w:r>
      <w:r w:rsidR="0043424A" w:rsidRPr="00424B9C">
        <w:rPr>
          <w:rFonts w:ascii="Times New Roman" w:hAnsi="Times New Roman" w:cs="Times New Roman"/>
          <w:sz w:val="24"/>
          <w:szCs w:val="24"/>
        </w:rPr>
        <w:t xml:space="preserve"> and studying the broader context of immigration issues through debates.</w:t>
      </w:r>
      <w:r w:rsidR="00E05FA7">
        <w:rPr>
          <w:rFonts w:ascii="Times New Roman" w:hAnsi="Times New Roman" w:cs="Times New Roman"/>
          <w:sz w:val="24"/>
          <w:szCs w:val="24"/>
        </w:rPr>
        <w:t xml:space="preserve"> In a 300 level Spanish course </w:t>
      </w:r>
      <w:r w:rsidR="0043424A" w:rsidRPr="00424B9C">
        <w:rPr>
          <w:rFonts w:ascii="Times New Roman" w:eastAsia="Times New Roman" w:hAnsi="Times New Roman" w:cs="Times New Roman"/>
          <w:sz w:val="24"/>
          <w:szCs w:val="24"/>
        </w:rPr>
        <w:t>From Loca</w:t>
      </w:r>
      <w:r w:rsidR="00E05FA7">
        <w:rPr>
          <w:rFonts w:ascii="Times New Roman" w:eastAsia="Times New Roman" w:hAnsi="Times New Roman" w:cs="Times New Roman"/>
          <w:sz w:val="24"/>
          <w:szCs w:val="24"/>
        </w:rPr>
        <w:t>l to Global: The Faces of Spain</w:t>
      </w:r>
      <w:r w:rsidR="0043424A" w:rsidRPr="00424B9C">
        <w:rPr>
          <w:rFonts w:ascii="Times New Roman" w:eastAsia="Times New Roman" w:hAnsi="Times New Roman" w:cs="Times New Roman"/>
          <w:sz w:val="24"/>
          <w:szCs w:val="24"/>
        </w:rPr>
        <w:t xml:space="preserve"> </w:t>
      </w:r>
      <w:r w:rsidR="006C6161">
        <w:rPr>
          <w:rFonts w:ascii="Times New Roman" w:eastAsia="Times New Roman" w:hAnsi="Times New Roman" w:cs="Times New Roman"/>
          <w:sz w:val="24"/>
          <w:szCs w:val="24"/>
        </w:rPr>
        <w:t xml:space="preserve">(SPA 321) </w:t>
      </w:r>
      <w:r w:rsidR="00301215" w:rsidRPr="00424B9C">
        <w:rPr>
          <w:rFonts w:ascii="Times New Roman" w:eastAsia="Times New Roman" w:hAnsi="Times New Roman" w:cs="Times New Roman"/>
          <w:sz w:val="24"/>
          <w:szCs w:val="24"/>
        </w:rPr>
        <w:t xml:space="preserve">Ana’s </w:t>
      </w:r>
      <w:r w:rsidR="0043424A" w:rsidRPr="00424B9C">
        <w:rPr>
          <w:rFonts w:ascii="Times New Roman" w:eastAsia="Times New Roman" w:hAnsi="Times New Roman" w:cs="Times New Roman"/>
          <w:sz w:val="24"/>
          <w:szCs w:val="24"/>
        </w:rPr>
        <w:t xml:space="preserve">students learn about different elements of Spanish culture including national, regional, and global forces.  They study issues related to economy, society (gypsies, </w:t>
      </w:r>
      <w:r w:rsidR="00E00E3B" w:rsidRPr="00424B9C">
        <w:rPr>
          <w:rFonts w:ascii="Times New Roman" w:eastAsia="Times New Roman" w:hAnsi="Times New Roman" w:cs="Times New Roman"/>
          <w:sz w:val="24"/>
          <w:szCs w:val="24"/>
        </w:rPr>
        <w:t>youth, immigration</w:t>
      </w:r>
      <w:r w:rsidR="0043424A" w:rsidRPr="00424B9C">
        <w:rPr>
          <w:rFonts w:ascii="Times New Roman" w:eastAsia="Times New Roman" w:hAnsi="Times New Roman" w:cs="Times New Roman"/>
          <w:sz w:val="24"/>
          <w:szCs w:val="24"/>
        </w:rPr>
        <w:t>,</w:t>
      </w:r>
      <w:r w:rsidR="00301215" w:rsidRPr="00424B9C">
        <w:rPr>
          <w:rFonts w:ascii="Times New Roman" w:eastAsia="Times New Roman" w:hAnsi="Times New Roman" w:cs="Times New Roman"/>
          <w:sz w:val="24"/>
          <w:szCs w:val="24"/>
        </w:rPr>
        <w:t xml:space="preserve"> women, food), and </w:t>
      </w:r>
      <w:r w:rsidR="00E00E3B" w:rsidRPr="00424B9C">
        <w:rPr>
          <w:rFonts w:ascii="Times New Roman" w:eastAsia="Times New Roman" w:hAnsi="Times New Roman" w:cs="Times New Roman"/>
          <w:sz w:val="24"/>
          <w:szCs w:val="24"/>
        </w:rPr>
        <w:t>popular culture (</w:t>
      </w:r>
      <w:proofErr w:type="spellStart"/>
      <w:r w:rsidR="00E00E3B" w:rsidRPr="00424B9C">
        <w:rPr>
          <w:rFonts w:ascii="Times New Roman" w:eastAsia="Times New Roman" w:hAnsi="Times New Roman" w:cs="Times New Roman"/>
          <w:sz w:val="24"/>
          <w:szCs w:val="24"/>
        </w:rPr>
        <w:t>tv</w:t>
      </w:r>
      <w:proofErr w:type="spellEnd"/>
      <w:r w:rsidR="00E00E3B" w:rsidRPr="00424B9C">
        <w:rPr>
          <w:rFonts w:ascii="Times New Roman" w:eastAsia="Times New Roman" w:hAnsi="Times New Roman" w:cs="Times New Roman"/>
          <w:sz w:val="24"/>
          <w:szCs w:val="24"/>
        </w:rPr>
        <w:t>, movies, and music). In this course student read online versions of Spanish newspapers</w:t>
      </w:r>
      <w:r w:rsidR="00301215" w:rsidRPr="00424B9C">
        <w:rPr>
          <w:rFonts w:ascii="Times New Roman" w:eastAsia="Times New Roman" w:hAnsi="Times New Roman" w:cs="Times New Roman"/>
          <w:sz w:val="24"/>
          <w:szCs w:val="24"/>
        </w:rPr>
        <w:t xml:space="preserve">, </w:t>
      </w:r>
      <w:r w:rsidR="00E00E3B" w:rsidRPr="00424B9C">
        <w:rPr>
          <w:rFonts w:ascii="Times New Roman" w:eastAsia="Times New Roman" w:hAnsi="Times New Roman" w:cs="Times New Roman"/>
          <w:sz w:val="24"/>
          <w:szCs w:val="24"/>
        </w:rPr>
        <w:t>choose a topic</w:t>
      </w:r>
      <w:r w:rsidR="00301215" w:rsidRPr="00424B9C">
        <w:rPr>
          <w:rFonts w:ascii="Times New Roman" w:eastAsia="Times New Roman" w:hAnsi="Times New Roman" w:cs="Times New Roman"/>
          <w:sz w:val="24"/>
          <w:szCs w:val="24"/>
        </w:rPr>
        <w:t>,</w:t>
      </w:r>
      <w:r w:rsidR="00E00E3B" w:rsidRPr="00424B9C">
        <w:rPr>
          <w:rFonts w:ascii="Times New Roman" w:eastAsia="Times New Roman" w:hAnsi="Times New Roman" w:cs="Times New Roman"/>
          <w:sz w:val="24"/>
          <w:szCs w:val="24"/>
        </w:rPr>
        <w:t xml:space="preserve"> present </w:t>
      </w:r>
      <w:r w:rsidR="00301215" w:rsidRPr="00424B9C">
        <w:rPr>
          <w:rFonts w:ascii="Times New Roman" w:eastAsia="Times New Roman" w:hAnsi="Times New Roman" w:cs="Times New Roman"/>
          <w:sz w:val="24"/>
          <w:szCs w:val="24"/>
        </w:rPr>
        <w:t xml:space="preserve">it </w:t>
      </w:r>
      <w:r w:rsidR="00E00E3B" w:rsidRPr="00424B9C">
        <w:rPr>
          <w:rFonts w:ascii="Times New Roman" w:eastAsia="Times New Roman" w:hAnsi="Times New Roman" w:cs="Times New Roman"/>
          <w:sz w:val="24"/>
          <w:szCs w:val="24"/>
        </w:rPr>
        <w:t>to their peers</w:t>
      </w:r>
      <w:r w:rsidR="00301215" w:rsidRPr="00424B9C">
        <w:rPr>
          <w:rFonts w:ascii="Times New Roman" w:eastAsia="Times New Roman" w:hAnsi="Times New Roman" w:cs="Times New Roman"/>
          <w:sz w:val="24"/>
          <w:szCs w:val="24"/>
        </w:rPr>
        <w:t>,</w:t>
      </w:r>
      <w:r w:rsidR="00E00E3B" w:rsidRPr="00424B9C">
        <w:rPr>
          <w:rFonts w:ascii="Times New Roman" w:eastAsia="Times New Roman" w:hAnsi="Times New Roman" w:cs="Times New Roman"/>
          <w:sz w:val="24"/>
          <w:szCs w:val="24"/>
        </w:rPr>
        <w:t xml:space="preserve"> and </w:t>
      </w:r>
      <w:r w:rsidR="00301215" w:rsidRPr="00424B9C">
        <w:rPr>
          <w:rFonts w:ascii="Times New Roman" w:eastAsia="Times New Roman" w:hAnsi="Times New Roman" w:cs="Times New Roman"/>
          <w:sz w:val="24"/>
          <w:szCs w:val="24"/>
        </w:rPr>
        <w:t>facilitate</w:t>
      </w:r>
      <w:r w:rsidR="00E00E3B" w:rsidRPr="00424B9C">
        <w:rPr>
          <w:rFonts w:ascii="Times New Roman" w:eastAsia="Times New Roman" w:hAnsi="Times New Roman" w:cs="Times New Roman"/>
          <w:sz w:val="24"/>
          <w:szCs w:val="24"/>
        </w:rPr>
        <w:t xml:space="preserve"> a discussion. </w:t>
      </w:r>
      <w:r w:rsidR="0043424A" w:rsidRPr="00424B9C">
        <w:rPr>
          <w:rFonts w:ascii="Times New Roman" w:eastAsia="Times New Roman" w:hAnsi="Times New Roman" w:cs="Times New Roman"/>
          <w:sz w:val="24"/>
          <w:szCs w:val="24"/>
        </w:rPr>
        <w:t xml:space="preserve"> </w:t>
      </w:r>
    </w:p>
    <w:p w:rsidR="00C921DE" w:rsidRPr="00424B9C" w:rsidRDefault="00C921DE">
      <w:pPr>
        <w:rPr>
          <w:rFonts w:ascii="Times New Roman" w:eastAsia="Times New Roman" w:hAnsi="Times New Roman" w:cs="Times New Roman"/>
          <w:b/>
          <w:sz w:val="24"/>
          <w:szCs w:val="24"/>
        </w:rPr>
      </w:pPr>
      <w:r w:rsidRPr="00424B9C">
        <w:rPr>
          <w:rFonts w:ascii="Times New Roman" w:eastAsia="Times New Roman" w:hAnsi="Times New Roman" w:cs="Times New Roman"/>
          <w:b/>
          <w:sz w:val="24"/>
          <w:szCs w:val="24"/>
        </w:rPr>
        <w:t>Music</w:t>
      </w:r>
    </w:p>
    <w:p w:rsidR="00F9628E" w:rsidRPr="00424B9C" w:rsidRDefault="00C921DE">
      <w:pPr>
        <w:rPr>
          <w:rFonts w:ascii="Times New Roman" w:eastAsia="Times New Roman" w:hAnsi="Times New Roman" w:cs="Times New Roman"/>
          <w:sz w:val="24"/>
          <w:szCs w:val="24"/>
        </w:rPr>
      </w:pPr>
      <w:r w:rsidRPr="00424B9C">
        <w:rPr>
          <w:rFonts w:ascii="Times New Roman" w:eastAsia="Times New Roman" w:hAnsi="Times New Roman" w:cs="Times New Roman"/>
          <w:sz w:val="24"/>
          <w:szCs w:val="24"/>
        </w:rPr>
        <w:t xml:space="preserve">Greg </w:t>
      </w:r>
      <w:proofErr w:type="spellStart"/>
      <w:r w:rsidRPr="00424B9C">
        <w:rPr>
          <w:rFonts w:ascii="Times New Roman" w:eastAsia="Times New Roman" w:hAnsi="Times New Roman" w:cs="Times New Roman"/>
          <w:sz w:val="24"/>
          <w:szCs w:val="24"/>
        </w:rPr>
        <w:t>Aune</w:t>
      </w:r>
      <w:proofErr w:type="spellEnd"/>
      <w:r w:rsidRPr="00424B9C">
        <w:rPr>
          <w:rFonts w:ascii="Times New Roman" w:eastAsia="Times New Roman" w:hAnsi="Times New Roman" w:cs="Times New Roman"/>
          <w:sz w:val="24"/>
          <w:szCs w:val="24"/>
        </w:rPr>
        <w:t xml:space="preserve">, conductor of the Gustavus choir </w:t>
      </w:r>
      <w:r w:rsidR="00301215" w:rsidRPr="00424B9C">
        <w:rPr>
          <w:rFonts w:ascii="Times New Roman" w:eastAsia="Times New Roman" w:hAnsi="Times New Roman" w:cs="Times New Roman"/>
          <w:sz w:val="24"/>
          <w:szCs w:val="24"/>
        </w:rPr>
        <w:t>chooses</w:t>
      </w:r>
      <w:r w:rsidRPr="00424B9C">
        <w:rPr>
          <w:rFonts w:ascii="Times New Roman" w:eastAsia="Times New Roman" w:hAnsi="Times New Roman" w:cs="Times New Roman"/>
          <w:sz w:val="24"/>
          <w:szCs w:val="24"/>
        </w:rPr>
        <w:t xml:space="preserve"> pieces of music for performance which expose students to </w:t>
      </w:r>
      <w:r w:rsidR="00586567" w:rsidRPr="00424B9C">
        <w:rPr>
          <w:rFonts w:ascii="Times New Roman" w:eastAsia="Times New Roman" w:hAnsi="Times New Roman" w:cs="Times New Roman"/>
          <w:sz w:val="24"/>
          <w:szCs w:val="24"/>
        </w:rPr>
        <w:t>a global perspective. For example, students recently performed "</w:t>
      </w:r>
      <w:proofErr w:type="spellStart"/>
      <w:r w:rsidR="00586567" w:rsidRPr="00424B9C">
        <w:rPr>
          <w:rFonts w:ascii="Times New Roman" w:eastAsia="Times New Roman" w:hAnsi="Times New Roman" w:cs="Times New Roman"/>
          <w:sz w:val="24"/>
          <w:szCs w:val="24"/>
        </w:rPr>
        <w:t>Biegga</w:t>
      </w:r>
      <w:proofErr w:type="spellEnd"/>
      <w:r w:rsidR="00586567" w:rsidRPr="00424B9C">
        <w:rPr>
          <w:rFonts w:ascii="Times New Roman" w:eastAsia="Times New Roman" w:hAnsi="Times New Roman" w:cs="Times New Roman"/>
          <w:sz w:val="24"/>
          <w:szCs w:val="24"/>
        </w:rPr>
        <w:t xml:space="preserve"> </w:t>
      </w:r>
      <w:proofErr w:type="spellStart"/>
      <w:r w:rsidR="00586567" w:rsidRPr="00424B9C">
        <w:rPr>
          <w:rFonts w:ascii="Times New Roman" w:eastAsia="Times New Roman" w:hAnsi="Times New Roman" w:cs="Times New Roman"/>
          <w:sz w:val="24"/>
          <w:szCs w:val="24"/>
        </w:rPr>
        <w:t>Louthe</w:t>
      </w:r>
      <w:proofErr w:type="spellEnd"/>
      <w:r w:rsidR="00586567" w:rsidRPr="00424B9C">
        <w:rPr>
          <w:rFonts w:ascii="Times New Roman" w:eastAsia="Times New Roman" w:hAnsi="Times New Roman" w:cs="Times New Roman"/>
          <w:sz w:val="24"/>
          <w:szCs w:val="24"/>
        </w:rPr>
        <w:t xml:space="preserve">", by Jan </w:t>
      </w:r>
      <w:proofErr w:type="spellStart"/>
      <w:r w:rsidR="00586567" w:rsidRPr="00424B9C">
        <w:rPr>
          <w:rFonts w:ascii="Times New Roman" w:eastAsia="Times New Roman" w:hAnsi="Times New Roman" w:cs="Times New Roman"/>
          <w:sz w:val="24"/>
          <w:szCs w:val="24"/>
        </w:rPr>
        <w:t>Sanström</w:t>
      </w:r>
      <w:proofErr w:type="spellEnd"/>
      <w:r w:rsidR="00586567" w:rsidRPr="00424B9C">
        <w:rPr>
          <w:rFonts w:ascii="Times New Roman" w:eastAsia="Times New Roman" w:hAnsi="Times New Roman" w:cs="Times New Roman"/>
          <w:sz w:val="24"/>
          <w:szCs w:val="24"/>
        </w:rPr>
        <w:t xml:space="preserve"> which is inspired by folk music of the Sami people of north </w:t>
      </w:r>
      <w:r w:rsidR="00586567" w:rsidRPr="00424B9C">
        <w:rPr>
          <w:rFonts w:ascii="Times New Roman" w:eastAsia="Times New Roman" w:hAnsi="Times New Roman" w:cs="Times New Roman"/>
          <w:sz w:val="24"/>
          <w:szCs w:val="24"/>
        </w:rPr>
        <w:lastRenderedPageBreak/>
        <w:t>Scandinavia. Students will perform this music at the American Choral Directors Association regional convention, which has a theme of “global diversity.”  Choir students, whether learning to perform Stravinsky,  Mozart, Bach, or other music are always exposed to the cultural and historical context from which such music emerged. Finally, students in t</w:t>
      </w:r>
      <w:r w:rsidR="00BA5D45" w:rsidRPr="00424B9C">
        <w:rPr>
          <w:rFonts w:ascii="Times New Roman" w:eastAsia="Times New Roman" w:hAnsi="Times New Roman" w:cs="Times New Roman"/>
          <w:sz w:val="24"/>
          <w:szCs w:val="24"/>
        </w:rPr>
        <w:t xml:space="preserve">he choir travel internationally. This year they will perform in </w:t>
      </w:r>
      <w:r w:rsidR="00E05FA7">
        <w:rPr>
          <w:rFonts w:ascii="Times New Roman" w:eastAsia="Times New Roman" w:hAnsi="Times New Roman" w:cs="Times New Roman"/>
          <w:sz w:val="24"/>
          <w:szCs w:val="24"/>
        </w:rPr>
        <w:t xml:space="preserve">Great Britain </w:t>
      </w:r>
      <w:r w:rsidR="00F9628E" w:rsidRPr="00424B9C">
        <w:rPr>
          <w:rFonts w:ascii="Times New Roman" w:eastAsia="Times New Roman" w:hAnsi="Times New Roman" w:cs="Times New Roman"/>
          <w:sz w:val="24"/>
          <w:szCs w:val="24"/>
        </w:rPr>
        <w:t xml:space="preserve">and Paris. </w:t>
      </w:r>
    </w:p>
    <w:p w:rsidR="00E42864" w:rsidRPr="00424B9C" w:rsidRDefault="00E42864">
      <w:pPr>
        <w:rPr>
          <w:rFonts w:ascii="Times New Roman" w:eastAsia="Times New Roman" w:hAnsi="Times New Roman" w:cs="Times New Roman"/>
          <w:b/>
          <w:sz w:val="24"/>
          <w:szCs w:val="24"/>
        </w:rPr>
      </w:pPr>
      <w:r w:rsidRPr="00424B9C">
        <w:rPr>
          <w:rFonts w:ascii="Times New Roman" w:eastAsia="Times New Roman" w:hAnsi="Times New Roman" w:cs="Times New Roman"/>
          <w:b/>
          <w:sz w:val="24"/>
          <w:szCs w:val="24"/>
        </w:rPr>
        <w:t>Political Science</w:t>
      </w:r>
    </w:p>
    <w:p w:rsidR="00E42864" w:rsidRPr="00424B9C" w:rsidRDefault="00E42864">
      <w:pPr>
        <w:rPr>
          <w:rFonts w:ascii="Times New Roman" w:eastAsia="Times New Roman" w:hAnsi="Times New Roman" w:cs="Times New Roman"/>
          <w:sz w:val="24"/>
          <w:szCs w:val="24"/>
        </w:rPr>
      </w:pPr>
      <w:r w:rsidRPr="00424B9C">
        <w:rPr>
          <w:rFonts w:ascii="Times New Roman" w:eastAsia="Times New Roman" w:hAnsi="Times New Roman" w:cs="Times New Roman"/>
          <w:sz w:val="24"/>
          <w:szCs w:val="24"/>
        </w:rPr>
        <w:t xml:space="preserve">Mimi </w:t>
      </w:r>
      <w:proofErr w:type="spellStart"/>
      <w:r w:rsidRPr="00424B9C">
        <w:rPr>
          <w:rFonts w:ascii="Times New Roman" w:eastAsia="Times New Roman" w:hAnsi="Times New Roman" w:cs="Times New Roman"/>
          <w:sz w:val="24"/>
          <w:szCs w:val="24"/>
        </w:rPr>
        <w:t>Gerstbauer’s</w:t>
      </w:r>
      <w:proofErr w:type="spellEnd"/>
      <w:r w:rsidRPr="00424B9C">
        <w:rPr>
          <w:rFonts w:ascii="Times New Roman" w:eastAsia="Times New Roman" w:hAnsi="Times New Roman" w:cs="Times New Roman"/>
          <w:sz w:val="24"/>
          <w:szCs w:val="24"/>
        </w:rPr>
        <w:t xml:space="preserve"> international relations course, naturally, teach global engagement on a daily basis.  She has also generated specific </w:t>
      </w:r>
      <w:r w:rsidR="004F3217" w:rsidRPr="00424B9C">
        <w:rPr>
          <w:rFonts w:ascii="Times New Roman" w:eastAsia="Times New Roman" w:hAnsi="Times New Roman" w:cs="Times New Roman"/>
          <w:sz w:val="24"/>
          <w:szCs w:val="24"/>
        </w:rPr>
        <w:t>projects in</w:t>
      </w:r>
      <w:r w:rsidR="003B190C" w:rsidRPr="00424B9C">
        <w:rPr>
          <w:rFonts w:ascii="Times New Roman" w:eastAsia="Times New Roman" w:hAnsi="Times New Roman" w:cs="Times New Roman"/>
          <w:sz w:val="24"/>
          <w:szCs w:val="24"/>
        </w:rPr>
        <w:t xml:space="preserve"> her course Politics of Developing Nations (POL 250) </w:t>
      </w:r>
      <w:r w:rsidRPr="00424B9C">
        <w:rPr>
          <w:rFonts w:ascii="Times New Roman" w:eastAsia="Times New Roman" w:hAnsi="Times New Roman" w:cs="Times New Roman"/>
          <w:sz w:val="24"/>
          <w:szCs w:val="24"/>
        </w:rPr>
        <w:t>that allow her students to</w:t>
      </w:r>
      <w:r w:rsidR="003B190C" w:rsidRPr="00424B9C">
        <w:rPr>
          <w:rFonts w:ascii="Times New Roman" w:eastAsia="Times New Roman" w:hAnsi="Times New Roman" w:cs="Times New Roman"/>
          <w:sz w:val="24"/>
          <w:szCs w:val="24"/>
        </w:rPr>
        <w:t xml:space="preserve"> connect global issues with the local community.  In 2006 her students did experiential research in small groups on issues that connected Southern Minnesota to developing nations.  She asked her students to work in the style of “investigative reporters” on issues of their choice (</w:t>
      </w:r>
      <w:r w:rsidR="00E05FA7">
        <w:rPr>
          <w:rFonts w:ascii="Times New Roman" w:eastAsia="Times New Roman" w:hAnsi="Times New Roman" w:cs="Times New Roman"/>
          <w:sz w:val="24"/>
          <w:szCs w:val="24"/>
        </w:rPr>
        <w:t>one example</w:t>
      </w:r>
      <w:r w:rsidR="003B190C" w:rsidRPr="00424B9C">
        <w:rPr>
          <w:rFonts w:ascii="Times New Roman" w:eastAsia="Times New Roman" w:hAnsi="Times New Roman" w:cs="Times New Roman"/>
          <w:sz w:val="24"/>
          <w:szCs w:val="24"/>
        </w:rPr>
        <w:t xml:space="preserve"> suggested </w:t>
      </w:r>
      <w:r w:rsidR="00E05FA7">
        <w:rPr>
          <w:rFonts w:ascii="Times New Roman" w:eastAsia="Times New Roman" w:hAnsi="Times New Roman" w:cs="Times New Roman"/>
          <w:sz w:val="24"/>
          <w:szCs w:val="24"/>
        </w:rPr>
        <w:t>was</w:t>
      </w:r>
      <w:r w:rsidR="003B190C" w:rsidRPr="00424B9C">
        <w:rPr>
          <w:rFonts w:ascii="Times New Roman" w:eastAsia="Times New Roman" w:hAnsi="Times New Roman" w:cs="Times New Roman"/>
          <w:sz w:val="24"/>
          <w:szCs w:val="24"/>
        </w:rPr>
        <w:t xml:space="preserve"> the relationship between U.S. tax dollars and </w:t>
      </w:r>
      <w:r w:rsidR="002943EA" w:rsidRPr="00424B9C">
        <w:rPr>
          <w:rFonts w:ascii="Times New Roman" w:eastAsia="Times New Roman" w:hAnsi="Times New Roman" w:cs="Times New Roman"/>
          <w:sz w:val="24"/>
          <w:szCs w:val="24"/>
        </w:rPr>
        <w:t xml:space="preserve">violence in Colombia). </w:t>
      </w:r>
      <w:r w:rsidR="003B190C" w:rsidRPr="00424B9C">
        <w:rPr>
          <w:rFonts w:ascii="Times New Roman" w:eastAsia="Times New Roman" w:hAnsi="Times New Roman" w:cs="Times New Roman"/>
          <w:sz w:val="24"/>
          <w:szCs w:val="24"/>
        </w:rPr>
        <w:t>In 2008 her</w:t>
      </w:r>
      <w:r w:rsidRPr="00424B9C">
        <w:rPr>
          <w:rFonts w:ascii="Times New Roman" w:eastAsia="Times New Roman" w:hAnsi="Times New Roman" w:cs="Times New Roman"/>
          <w:sz w:val="24"/>
          <w:szCs w:val="24"/>
        </w:rPr>
        <w:t xml:space="preserve"> </w:t>
      </w:r>
      <w:r w:rsidR="003B190C" w:rsidRPr="00424B9C">
        <w:rPr>
          <w:rFonts w:ascii="Times New Roman" w:eastAsia="Times New Roman" w:hAnsi="Times New Roman" w:cs="Times New Roman"/>
          <w:sz w:val="24"/>
          <w:szCs w:val="24"/>
        </w:rPr>
        <w:t>students developed lessons o</w:t>
      </w:r>
      <w:r w:rsidR="00DE2C3B" w:rsidRPr="00424B9C">
        <w:rPr>
          <w:rFonts w:ascii="Times New Roman" w:eastAsia="Times New Roman" w:hAnsi="Times New Roman" w:cs="Times New Roman"/>
          <w:sz w:val="24"/>
          <w:szCs w:val="24"/>
        </w:rPr>
        <w:t>n genocide to teach in the St</w:t>
      </w:r>
      <w:r w:rsidR="006C2B95">
        <w:rPr>
          <w:rFonts w:ascii="Times New Roman" w:eastAsia="Times New Roman" w:hAnsi="Times New Roman" w:cs="Times New Roman"/>
          <w:sz w:val="24"/>
          <w:szCs w:val="24"/>
        </w:rPr>
        <w:t>.</w:t>
      </w:r>
      <w:r w:rsidR="00DE2C3B" w:rsidRPr="00424B9C">
        <w:rPr>
          <w:rFonts w:ascii="Times New Roman" w:eastAsia="Times New Roman" w:hAnsi="Times New Roman" w:cs="Times New Roman"/>
          <w:sz w:val="24"/>
          <w:szCs w:val="24"/>
        </w:rPr>
        <w:t xml:space="preserve"> Peter school system in partnership with the high school and the national organization “Kids Voting USA.” </w:t>
      </w:r>
      <w:r w:rsidR="00F37FD7" w:rsidRPr="00424B9C">
        <w:rPr>
          <w:rFonts w:ascii="Times New Roman" w:eastAsia="Times New Roman" w:hAnsi="Times New Roman" w:cs="Times New Roman"/>
          <w:sz w:val="24"/>
          <w:szCs w:val="24"/>
        </w:rPr>
        <w:t xml:space="preserve">In 2013 </w:t>
      </w:r>
      <w:r w:rsidR="006C2B95">
        <w:rPr>
          <w:rFonts w:ascii="Times New Roman" w:eastAsia="Times New Roman" w:hAnsi="Times New Roman" w:cs="Times New Roman"/>
          <w:sz w:val="24"/>
          <w:szCs w:val="24"/>
        </w:rPr>
        <w:t>her</w:t>
      </w:r>
      <w:r w:rsidR="004F3217" w:rsidRPr="00424B9C">
        <w:rPr>
          <w:rFonts w:ascii="Times New Roman" w:eastAsia="Times New Roman" w:hAnsi="Times New Roman" w:cs="Times New Roman"/>
          <w:sz w:val="24"/>
          <w:szCs w:val="24"/>
        </w:rPr>
        <w:t xml:space="preserve"> students did experiential research projects specifically related to </w:t>
      </w:r>
      <w:r w:rsidR="002F549A" w:rsidRPr="00424B9C">
        <w:rPr>
          <w:rFonts w:ascii="Times New Roman" w:eastAsia="Times New Roman" w:hAnsi="Times New Roman" w:cs="Times New Roman"/>
          <w:sz w:val="24"/>
          <w:szCs w:val="24"/>
        </w:rPr>
        <w:t>global food and agriculture issues and Southern Minnesota.</w:t>
      </w:r>
    </w:p>
    <w:p w:rsidR="00C921DE" w:rsidRPr="00424B9C" w:rsidRDefault="00586567">
      <w:pPr>
        <w:rPr>
          <w:rFonts w:ascii="Times New Roman" w:eastAsia="Times New Roman" w:hAnsi="Times New Roman" w:cs="Times New Roman"/>
          <w:b/>
          <w:sz w:val="24"/>
          <w:szCs w:val="24"/>
        </w:rPr>
      </w:pPr>
      <w:r w:rsidRPr="00424B9C">
        <w:rPr>
          <w:rFonts w:ascii="Times New Roman" w:eastAsia="Times New Roman" w:hAnsi="Times New Roman" w:cs="Times New Roman"/>
          <w:sz w:val="24"/>
          <w:szCs w:val="24"/>
        </w:rPr>
        <w:t xml:space="preserve"> </w:t>
      </w:r>
      <w:r w:rsidR="00F9628E" w:rsidRPr="00424B9C">
        <w:rPr>
          <w:rFonts w:ascii="Times New Roman" w:eastAsia="Times New Roman" w:hAnsi="Times New Roman" w:cs="Times New Roman"/>
          <w:b/>
          <w:sz w:val="24"/>
          <w:szCs w:val="24"/>
        </w:rPr>
        <w:t xml:space="preserve">Physics </w:t>
      </w:r>
    </w:p>
    <w:p w:rsidR="005E79D1" w:rsidRPr="00424B9C" w:rsidRDefault="00E05FA7">
      <w:pPr>
        <w:rPr>
          <w:rFonts w:ascii="Times New Roman" w:hAnsi="Times New Roman" w:cs="Times New Roman"/>
          <w:sz w:val="24"/>
          <w:szCs w:val="24"/>
        </w:rPr>
      </w:pPr>
      <w:r>
        <w:rPr>
          <w:rFonts w:ascii="Times New Roman" w:eastAsia="Times New Roman" w:hAnsi="Times New Roman" w:cs="Times New Roman"/>
          <w:sz w:val="24"/>
          <w:szCs w:val="24"/>
        </w:rPr>
        <w:t xml:space="preserve">Physics professor </w:t>
      </w:r>
      <w:r w:rsidR="005E79D1" w:rsidRPr="00424B9C">
        <w:rPr>
          <w:rFonts w:ascii="Times New Roman" w:eastAsia="Times New Roman" w:hAnsi="Times New Roman" w:cs="Times New Roman"/>
          <w:sz w:val="24"/>
          <w:szCs w:val="24"/>
        </w:rPr>
        <w:t xml:space="preserve">Steve </w:t>
      </w:r>
      <w:proofErr w:type="spellStart"/>
      <w:r w:rsidR="005E79D1" w:rsidRPr="00424B9C">
        <w:rPr>
          <w:rFonts w:ascii="Times New Roman" w:eastAsia="Times New Roman" w:hAnsi="Times New Roman" w:cs="Times New Roman"/>
          <w:sz w:val="24"/>
          <w:szCs w:val="24"/>
        </w:rPr>
        <w:t>Mell</w:t>
      </w:r>
      <w:r w:rsidR="00C63A5A" w:rsidRPr="00424B9C">
        <w:rPr>
          <w:rFonts w:ascii="Times New Roman" w:eastAsia="Times New Roman" w:hAnsi="Times New Roman" w:cs="Times New Roman"/>
          <w:sz w:val="24"/>
          <w:szCs w:val="24"/>
        </w:rPr>
        <w:t>ema</w:t>
      </w:r>
      <w:proofErr w:type="spellEnd"/>
      <w:r w:rsidR="00C63A5A" w:rsidRPr="00424B9C">
        <w:rPr>
          <w:rFonts w:ascii="Times New Roman" w:eastAsia="Times New Roman" w:hAnsi="Times New Roman" w:cs="Times New Roman"/>
          <w:sz w:val="24"/>
          <w:szCs w:val="24"/>
        </w:rPr>
        <w:t xml:space="preserve"> has been instrumental in developing the Malaysia semester away program. Chuck </w:t>
      </w:r>
      <w:proofErr w:type="spellStart"/>
      <w:r w:rsidR="00C63A5A" w:rsidRPr="00424B9C">
        <w:rPr>
          <w:rFonts w:ascii="Times New Roman" w:eastAsia="Times New Roman" w:hAnsi="Times New Roman" w:cs="Times New Roman"/>
          <w:sz w:val="24"/>
          <w:szCs w:val="24"/>
        </w:rPr>
        <w:t>Niederit</w:t>
      </w:r>
      <w:r w:rsidR="006C2B95">
        <w:rPr>
          <w:rFonts w:ascii="Times New Roman" w:eastAsia="Times New Roman" w:hAnsi="Times New Roman" w:cs="Times New Roman"/>
          <w:sz w:val="24"/>
          <w:szCs w:val="24"/>
        </w:rPr>
        <w:t>ter</w:t>
      </w:r>
      <w:proofErr w:type="spellEnd"/>
      <w:r w:rsidR="006C2B95">
        <w:rPr>
          <w:rFonts w:ascii="Times New Roman" w:eastAsia="Times New Roman" w:hAnsi="Times New Roman" w:cs="Times New Roman"/>
          <w:sz w:val="24"/>
          <w:szCs w:val="24"/>
        </w:rPr>
        <w:t xml:space="preserve"> is working with Australian U</w:t>
      </w:r>
      <w:r w:rsidR="00C63A5A" w:rsidRPr="00424B9C">
        <w:rPr>
          <w:rFonts w:ascii="Times New Roman" w:eastAsia="Times New Roman" w:hAnsi="Times New Roman" w:cs="Times New Roman"/>
          <w:sz w:val="24"/>
          <w:szCs w:val="24"/>
        </w:rPr>
        <w:t xml:space="preserve">niversity of </w:t>
      </w:r>
      <w:r w:rsidR="00C63A5A" w:rsidRPr="00424B9C">
        <w:rPr>
          <w:rFonts w:ascii="Times New Roman" w:hAnsi="Times New Roman" w:cs="Times New Roman"/>
          <w:sz w:val="24"/>
          <w:szCs w:val="24"/>
        </w:rPr>
        <w:t xml:space="preserve">Wollongong to develop </w:t>
      </w:r>
      <w:r w:rsidR="00301215" w:rsidRPr="00424B9C">
        <w:rPr>
          <w:rFonts w:ascii="Times New Roman" w:hAnsi="Times New Roman" w:cs="Times New Roman"/>
          <w:sz w:val="24"/>
          <w:szCs w:val="24"/>
        </w:rPr>
        <w:t>research</w:t>
      </w:r>
      <w:r w:rsidR="00C63A5A" w:rsidRPr="00424B9C">
        <w:rPr>
          <w:rFonts w:ascii="Times New Roman" w:hAnsi="Times New Roman" w:cs="Times New Roman"/>
          <w:sz w:val="24"/>
          <w:szCs w:val="24"/>
        </w:rPr>
        <w:t xml:space="preserve"> collaboration and to help identify courses for students planning to study abroad in Australia.  </w:t>
      </w:r>
    </w:p>
    <w:p w:rsidR="00FC7809" w:rsidRPr="00424B9C" w:rsidRDefault="00FC7809">
      <w:pPr>
        <w:rPr>
          <w:rFonts w:ascii="Times New Roman" w:eastAsia="Times New Roman" w:hAnsi="Times New Roman" w:cs="Times New Roman"/>
          <w:b/>
          <w:sz w:val="24"/>
          <w:szCs w:val="24"/>
        </w:rPr>
      </w:pPr>
      <w:r w:rsidRPr="00424B9C">
        <w:rPr>
          <w:rFonts w:ascii="Times New Roman" w:eastAsia="Times New Roman" w:hAnsi="Times New Roman" w:cs="Times New Roman"/>
          <w:b/>
          <w:sz w:val="24"/>
          <w:szCs w:val="24"/>
        </w:rPr>
        <w:t xml:space="preserve">Sociology-Anthropology </w:t>
      </w:r>
    </w:p>
    <w:p w:rsidR="002C0B3A" w:rsidRPr="00424B9C" w:rsidRDefault="00BE28DA">
      <w:pPr>
        <w:rPr>
          <w:rFonts w:ascii="Times New Roman" w:hAnsi="Times New Roman" w:cs="Times New Roman"/>
          <w:sz w:val="24"/>
          <w:szCs w:val="24"/>
        </w:rPr>
      </w:pPr>
      <w:r w:rsidRPr="00424B9C">
        <w:rPr>
          <w:rFonts w:ascii="Times New Roman" w:eastAsia="Times New Roman" w:hAnsi="Times New Roman" w:cs="Times New Roman"/>
          <w:sz w:val="24"/>
          <w:szCs w:val="24"/>
        </w:rPr>
        <w:t xml:space="preserve">All elements of </w:t>
      </w:r>
      <w:proofErr w:type="spellStart"/>
      <w:r w:rsidRPr="00424B9C">
        <w:rPr>
          <w:rFonts w:ascii="Times New Roman" w:eastAsia="Times New Roman" w:hAnsi="Times New Roman" w:cs="Times New Roman"/>
          <w:sz w:val="24"/>
          <w:szCs w:val="24"/>
        </w:rPr>
        <w:t>Patric</w:t>
      </w:r>
      <w:proofErr w:type="spellEnd"/>
      <w:r w:rsidRPr="00424B9C">
        <w:rPr>
          <w:rFonts w:ascii="Times New Roman" w:eastAsia="Times New Roman" w:hAnsi="Times New Roman" w:cs="Times New Roman"/>
          <w:sz w:val="24"/>
          <w:szCs w:val="24"/>
        </w:rPr>
        <w:t xml:space="preserve"> </w:t>
      </w:r>
      <w:proofErr w:type="spellStart"/>
      <w:r w:rsidRPr="00424B9C">
        <w:rPr>
          <w:rFonts w:ascii="Times New Roman" w:eastAsia="Times New Roman" w:hAnsi="Times New Roman" w:cs="Times New Roman"/>
          <w:sz w:val="24"/>
          <w:szCs w:val="24"/>
        </w:rPr>
        <w:t>Giesler’s</w:t>
      </w:r>
      <w:proofErr w:type="spellEnd"/>
      <w:r w:rsidRPr="00424B9C">
        <w:rPr>
          <w:rFonts w:ascii="Times New Roman" w:eastAsia="Times New Roman" w:hAnsi="Times New Roman" w:cs="Times New Roman"/>
          <w:sz w:val="24"/>
          <w:szCs w:val="24"/>
        </w:rPr>
        <w:t xml:space="preserve"> courses focus on non-Western cultures.  Furthermore, the department brings scholars, authors, and cultural performers to expose students to non-Western cultures and </w:t>
      </w:r>
      <w:r w:rsidR="005E79D1" w:rsidRPr="00424B9C">
        <w:rPr>
          <w:rFonts w:ascii="Times New Roman" w:eastAsia="Times New Roman" w:hAnsi="Times New Roman" w:cs="Times New Roman"/>
          <w:sz w:val="24"/>
          <w:szCs w:val="24"/>
        </w:rPr>
        <w:t xml:space="preserve">anthropological scholarship. Some of these included topics related to the </w:t>
      </w:r>
      <w:r w:rsidR="005E79D1" w:rsidRPr="00424B9C">
        <w:rPr>
          <w:rFonts w:ascii="Times New Roman" w:hAnsi="Times New Roman" w:cs="Times New Roman"/>
          <w:sz w:val="24"/>
          <w:szCs w:val="24"/>
        </w:rPr>
        <w:t xml:space="preserve">Balkans and Yugoslavia, Puerto Rico and independence, Somali refugees in Kenya, Women's co-ops in Tanzania, music and dance in Iran, and a Hopi Indian from a reservation in New Mexico. They have also hosted  the following performers: a Saami </w:t>
      </w:r>
      <w:proofErr w:type="spellStart"/>
      <w:r w:rsidR="005E79D1" w:rsidRPr="00424B9C">
        <w:rPr>
          <w:rFonts w:ascii="Times New Roman" w:hAnsi="Times New Roman" w:cs="Times New Roman"/>
          <w:sz w:val="24"/>
          <w:szCs w:val="24"/>
        </w:rPr>
        <w:t>Yoik</w:t>
      </w:r>
      <w:proofErr w:type="spellEnd"/>
      <w:r w:rsidR="005E79D1" w:rsidRPr="00424B9C">
        <w:rPr>
          <w:rFonts w:ascii="Times New Roman" w:hAnsi="Times New Roman" w:cs="Times New Roman"/>
          <w:sz w:val="24"/>
          <w:szCs w:val="24"/>
        </w:rPr>
        <w:t xml:space="preserve"> singer from Northern Sweden, a Yoruba talking drum drummers and singers from West Africa, a Nepali Hindu trance dancer, a Hmong harp player , and </w:t>
      </w:r>
      <w:proofErr w:type="spellStart"/>
      <w:r w:rsidR="005E79D1" w:rsidRPr="00424B9C">
        <w:rPr>
          <w:rFonts w:ascii="Times New Roman" w:hAnsi="Times New Roman" w:cs="Times New Roman"/>
          <w:sz w:val="24"/>
          <w:szCs w:val="24"/>
        </w:rPr>
        <w:t>Dagara</w:t>
      </w:r>
      <w:proofErr w:type="spellEnd"/>
      <w:r w:rsidR="005E79D1" w:rsidRPr="00424B9C">
        <w:rPr>
          <w:rFonts w:ascii="Times New Roman" w:hAnsi="Times New Roman" w:cs="Times New Roman"/>
          <w:sz w:val="24"/>
          <w:szCs w:val="24"/>
        </w:rPr>
        <w:t xml:space="preserve"> drum and xylophone players (Gustavus’ own Paschal </w:t>
      </w:r>
      <w:proofErr w:type="spellStart"/>
      <w:r w:rsidR="005E79D1" w:rsidRPr="00424B9C">
        <w:rPr>
          <w:rFonts w:ascii="Times New Roman" w:hAnsi="Times New Roman" w:cs="Times New Roman"/>
          <w:sz w:val="24"/>
          <w:szCs w:val="24"/>
        </w:rPr>
        <w:t>Kyoore</w:t>
      </w:r>
      <w:proofErr w:type="spellEnd"/>
      <w:r w:rsidR="005E79D1" w:rsidRPr="00424B9C">
        <w:rPr>
          <w:rFonts w:ascii="Times New Roman" w:hAnsi="Times New Roman" w:cs="Times New Roman"/>
          <w:sz w:val="24"/>
          <w:szCs w:val="24"/>
        </w:rPr>
        <w:t xml:space="preserve"> accompanied by his son). </w:t>
      </w:r>
    </w:p>
    <w:p w:rsidR="00BC0646" w:rsidRPr="00424B9C" w:rsidRDefault="002C0B3A">
      <w:pPr>
        <w:rPr>
          <w:rFonts w:ascii="Times New Roman" w:hAnsi="Times New Roman" w:cs="Times New Roman"/>
          <w:sz w:val="24"/>
          <w:szCs w:val="24"/>
        </w:rPr>
      </w:pPr>
      <w:r w:rsidRPr="00424B9C">
        <w:rPr>
          <w:rFonts w:ascii="Times New Roman" w:hAnsi="Times New Roman" w:cs="Times New Roman"/>
          <w:sz w:val="24"/>
          <w:szCs w:val="24"/>
        </w:rPr>
        <w:t xml:space="preserve">Suzanne Wilson’s course on globalization exposes students to theories of globalization as well political, economic, and cultural aspects of this contemporary phenomenon.  </w:t>
      </w:r>
      <w:r w:rsidR="00743078" w:rsidRPr="00424B9C">
        <w:rPr>
          <w:rFonts w:ascii="Times New Roman" w:hAnsi="Times New Roman" w:cs="Times New Roman"/>
          <w:sz w:val="24"/>
          <w:szCs w:val="24"/>
        </w:rPr>
        <w:t xml:space="preserve">Topics include “global crime, gender, mass media, social movements, indigenous groups, human rights, and the environment.” Suzanne </w:t>
      </w:r>
      <w:r w:rsidR="00BC0646" w:rsidRPr="00424B9C">
        <w:rPr>
          <w:rFonts w:ascii="Times New Roman" w:hAnsi="Times New Roman" w:cs="Times New Roman"/>
          <w:sz w:val="24"/>
          <w:szCs w:val="24"/>
        </w:rPr>
        <w:t xml:space="preserve">teaches on a variety of </w:t>
      </w:r>
      <w:r w:rsidR="007B0914" w:rsidRPr="00424B9C">
        <w:rPr>
          <w:rFonts w:ascii="Times New Roman" w:hAnsi="Times New Roman" w:cs="Times New Roman"/>
          <w:sz w:val="24"/>
          <w:szCs w:val="24"/>
        </w:rPr>
        <w:t xml:space="preserve">specific </w:t>
      </w:r>
      <w:r w:rsidR="00BC0646" w:rsidRPr="00424B9C">
        <w:rPr>
          <w:rFonts w:ascii="Times New Roman" w:hAnsi="Times New Roman" w:cs="Times New Roman"/>
          <w:sz w:val="24"/>
          <w:szCs w:val="24"/>
        </w:rPr>
        <w:t xml:space="preserve">topics </w:t>
      </w:r>
      <w:r w:rsidR="007B0914" w:rsidRPr="00424B9C">
        <w:rPr>
          <w:rFonts w:ascii="Times New Roman" w:hAnsi="Times New Roman" w:cs="Times New Roman"/>
          <w:sz w:val="24"/>
          <w:szCs w:val="24"/>
        </w:rPr>
        <w:t xml:space="preserve">through readings and lectures </w:t>
      </w:r>
      <w:r w:rsidR="00BC0646" w:rsidRPr="00424B9C">
        <w:rPr>
          <w:rFonts w:ascii="Times New Roman" w:hAnsi="Times New Roman" w:cs="Times New Roman"/>
          <w:sz w:val="24"/>
          <w:szCs w:val="24"/>
        </w:rPr>
        <w:t>including</w:t>
      </w:r>
      <w:r w:rsidR="00743078" w:rsidRPr="00424B9C">
        <w:rPr>
          <w:rFonts w:ascii="Times New Roman" w:hAnsi="Times New Roman" w:cs="Times New Roman"/>
          <w:sz w:val="24"/>
          <w:szCs w:val="24"/>
        </w:rPr>
        <w:t xml:space="preserve"> McDonald’s in East Asia, tourism in the Caribbean, </w:t>
      </w:r>
      <w:r w:rsidR="00BC0646" w:rsidRPr="00424B9C">
        <w:rPr>
          <w:rFonts w:ascii="Times New Roman" w:hAnsi="Times New Roman" w:cs="Times New Roman"/>
          <w:sz w:val="24"/>
          <w:szCs w:val="24"/>
        </w:rPr>
        <w:t xml:space="preserve">Amazon rainforests, sex tourism </w:t>
      </w:r>
      <w:r w:rsidR="00BC0646" w:rsidRPr="00424B9C">
        <w:rPr>
          <w:rFonts w:ascii="Times New Roman" w:hAnsi="Times New Roman" w:cs="Times New Roman"/>
          <w:sz w:val="24"/>
          <w:szCs w:val="24"/>
        </w:rPr>
        <w:lastRenderedPageBreak/>
        <w:t xml:space="preserve">in Thailand, Latino migrants to the Midwest, </w:t>
      </w:r>
      <w:r w:rsidR="007B0914" w:rsidRPr="00424B9C">
        <w:rPr>
          <w:rFonts w:ascii="Times New Roman" w:hAnsi="Times New Roman" w:cs="Times New Roman"/>
          <w:sz w:val="24"/>
          <w:szCs w:val="24"/>
        </w:rPr>
        <w:t xml:space="preserve">drugs in Colombia and Mexico, </w:t>
      </w:r>
      <w:r w:rsidR="00BC0646" w:rsidRPr="00424B9C">
        <w:rPr>
          <w:rFonts w:ascii="Times New Roman" w:hAnsi="Times New Roman" w:cs="Times New Roman"/>
          <w:sz w:val="24"/>
          <w:szCs w:val="24"/>
        </w:rPr>
        <w:t>and refugees from Southeast Asia to the U.S.</w:t>
      </w:r>
    </w:p>
    <w:p w:rsidR="00BE28DA" w:rsidRPr="00424B9C" w:rsidRDefault="005E79D1">
      <w:pPr>
        <w:rPr>
          <w:rFonts w:ascii="Times New Roman" w:eastAsia="Times New Roman" w:hAnsi="Times New Roman" w:cs="Times New Roman"/>
          <w:sz w:val="24"/>
          <w:szCs w:val="24"/>
        </w:rPr>
      </w:pPr>
      <w:r w:rsidRPr="00424B9C">
        <w:rPr>
          <w:rFonts w:ascii="Times New Roman" w:hAnsi="Times New Roman" w:cs="Times New Roman"/>
          <w:sz w:val="24"/>
          <w:szCs w:val="24"/>
        </w:rPr>
        <w:br/>
      </w:r>
    </w:p>
    <w:p w:rsidR="00A50F70" w:rsidRPr="00424B9C" w:rsidRDefault="00A50F70">
      <w:pPr>
        <w:rPr>
          <w:rFonts w:ascii="Times New Roman" w:hAnsi="Times New Roman" w:cs="Times New Roman"/>
          <w:b/>
          <w:sz w:val="24"/>
          <w:szCs w:val="24"/>
        </w:rPr>
      </w:pPr>
    </w:p>
    <w:sectPr w:rsidR="00A50F70" w:rsidRPr="00424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3D"/>
    <w:rsid w:val="00097CEC"/>
    <w:rsid w:val="000C69E7"/>
    <w:rsid w:val="000E3111"/>
    <w:rsid w:val="000F0BC6"/>
    <w:rsid w:val="00134682"/>
    <w:rsid w:val="0014459B"/>
    <w:rsid w:val="001D2804"/>
    <w:rsid w:val="001F53F4"/>
    <w:rsid w:val="0020026D"/>
    <w:rsid w:val="00252351"/>
    <w:rsid w:val="002943EA"/>
    <w:rsid w:val="002A55C1"/>
    <w:rsid w:val="002C0B3A"/>
    <w:rsid w:val="002D1387"/>
    <w:rsid w:val="002D4EF9"/>
    <w:rsid w:val="002E4DD6"/>
    <w:rsid w:val="002F1EB0"/>
    <w:rsid w:val="002F549A"/>
    <w:rsid w:val="00301215"/>
    <w:rsid w:val="00345F20"/>
    <w:rsid w:val="003669A5"/>
    <w:rsid w:val="00371BE7"/>
    <w:rsid w:val="0037661E"/>
    <w:rsid w:val="00384C48"/>
    <w:rsid w:val="003B190C"/>
    <w:rsid w:val="00412536"/>
    <w:rsid w:val="00424B9C"/>
    <w:rsid w:val="0043424A"/>
    <w:rsid w:val="0044020D"/>
    <w:rsid w:val="004B1EB0"/>
    <w:rsid w:val="004F3217"/>
    <w:rsid w:val="005235D2"/>
    <w:rsid w:val="00546510"/>
    <w:rsid w:val="0055421B"/>
    <w:rsid w:val="0058011F"/>
    <w:rsid w:val="00586567"/>
    <w:rsid w:val="0059108D"/>
    <w:rsid w:val="00593712"/>
    <w:rsid w:val="005973D4"/>
    <w:rsid w:val="005E79D1"/>
    <w:rsid w:val="00633AB3"/>
    <w:rsid w:val="00657438"/>
    <w:rsid w:val="00670159"/>
    <w:rsid w:val="00672E67"/>
    <w:rsid w:val="006914D4"/>
    <w:rsid w:val="0069473D"/>
    <w:rsid w:val="006C2B95"/>
    <w:rsid w:val="006C6161"/>
    <w:rsid w:val="0070294B"/>
    <w:rsid w:val="00714A32"/>
    <w:rsid w:val="00743078"/>
    <w:rsid w:val="00774D73"/>
    <w:rsid w:val="00785E65"/>
    <w:rsid w:val="007B0914"/>
    <w:rsid w:val="00823CF2"/>
    <w:rsid w:val="00844F4E"/>
    <w:rsid w:val="00856CA3"/>
    <w:rsid w:val="00867FCD"/>
    <w:rsid w:val="00886A75"/>
    <w:rsid w:val="008A34E0"/>
    <w:rsid w:val="008A5338"/>
    <w:rsid w:val="008F5CC9"/>
    <w:rsid w:val="00900E97"/>
    <w:rsid w:val="00913444"/>
    <w:rsid w:val="009274D3"/>
    <w:rsid w:val="009376FD"/>
    <w:rsid w:val="00970648"/>
    <w:rsid w:val="00991650"/>
    <w:rsid w:val="009E574A"/>
    <w:rsid w:val="009F366F"/>
    <w:rsid w:val="00A0133A"/>
    <w:rsid w:val="00A50F70"/>
    <w:rsid w:val="00A5139E"/>
    <w:rsid w:val="00AA081E"/>
    <w:rsid w:val="00AF43E1"/>
    <w:rsid w:val="00BA5D45"/>
    <w:rsid w:val="00BC0646"/>
    <w:rsid w:val="00BE28DA"/>
    <w:rsid w:val="00C039CC"/>
    <w:rsid w:val="00C2655B"/>
    <w:rsid w:val="00C42D1D"/>
    <w:rsid w:val="00C4388E"/>
    <w:rsid w:val="00C63A5A"/>
    <w:rsid w:val="00C63BFC"/>
    <w:rsid w:val="00C8378B"/>
    <w:rsid w:val="00C85A05"/>
    <w:rsid w:val="00C85EF6"/>
    <w:rsid w:val="00C921DE"/>
    <w:rsid w:val="00C94697"/>
    <w:rsid w:val="00CE01F1"/>
    <w:rsid w:val="00CE4874"/>
    <w:rsid w:val="00D105D9"/>
    <w:rsid w:val="00D568B9"/>
    <w:rsid w:val="00DA3657"/>
    <w:rsid w:val="00DC5EEF"/>
    <w:rsid w:val="00DE2C3B"/>
    <w:rsid w:val="00E00E3B"/>
    <w:rsid w:val="00E05FA7"/>
    <w:rsid w:val="00E3041B"/>
    <w:rsid w:val="00E42864"/>
    <w:rsid w:val="00E50E53"/>
    <w:rsid w:val="00E63395"/>
    <w:rsid w:val="00E77924"/>
    <w:rsid w:val="00EF06B8"/>
    <w:rsid w:val="00F37FD7"/>
    <w:rsid w:val="00F5131E"/>
    <w:rsid w:val="00F92087"/>
    <w:rsid w:val="00F9628E"/>
    <w:rsid w:val="00FC7809"/>
    <w:rsid w:val="00FD01F7"/>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2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2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337987">
      <w:bodyDiv w:val="1"/>
      <w:marLeft w:val="0"/>
      <w:marRight w:val="0"/>
      <w:marTop w:val="0"/>
      <w:marBottom w:val="0"/>
      <w:divBdr>
        <w:top w:val="none" w:sz="0" w:space="0" w:color="auto"/>
        <w:left w:val="none" w:sz="0" w:space="0" w:color="auto"/>
        <w:bottom w:val="none" w:sz="0" w:space="0" w:color="auto"/>
        <w:right w:val="none" w:sz="0" w:space="0" w:color="auto"/>
      </w:divBdr>
      <w:divsChild>
        <w:div w:id="1272322725">
          <w:marLeft w:val="0"/>
          <w:marRight w:val="0"/>
          <w:marTop w:val="0"/>
          <w:marBottom w:val="0"/>
          <w:divBdr>
            <w:top w:val="none" w:sz="0" w:space="0" w:color="auto"/>
            <w:left w:val="none" w:sz="0" w:space="0" w:color="auto"/>
            <w:bottom w:val="none" w:sz="0" w:space="0" w:color="auto"/>
            <w:right w:val="none" w:sz="0" w:space="0" w:color="auto"/>
          </w:divBdr>
        </w:div>
        <w:div w:id="75602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CWCSfiQ0wy4&amp;feature=player_embedde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2279</Words>
  <Characters>12994</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Gustavus Adolphus College</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Gustavus</dc:creator>
  <cp:lastModifiedBy>Information Services</cp:lastModifiedBy>
  <cp:revision>2</cp:revision>
  <dcterms:created xsi:type="dcterms:W3CDTF">2014-08-28T01:00:00Z</dcterms:created>
  <dcterms:modified xsi:type="dcterms:W3CDTF">2014-08-28T01:00:00Z</dcterms:modified>
</cp:coreProperties>
</file>